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B3" w:rsidRDefault="001C3648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</w:t>
      </w:r>
      <w:r w:rsidR="00B058B3">
        <w:rPr>
          <w:color w:val="000000"/>
          <w:sz w:val="24"/>
          <w:szCs w:val="24"/>
        </w:rPr>
        <w:t xml:space="preserve">об объеме муниципального долга </w:t>
      </w:r>
      <w:r w:rsidR="00675DF4">
        <w:rPr>
          <w:color w:val="000000"/>
          <w:sz w:val="24"/>
          <w:szCs w:val="24"/>
        </w:rPr>
        <w:t>по состоянию на 01.</w:t>
      </w:r>
      <w:r w:rsidR="00F02470">
        <w:rPr>
          <w:color w:val="000000"/>
          <w:sz w:val="24"/>
          <w:szCs w:val="24"/>
        </w:rPr>
        <w:t>0</w:t>
      </w:r>
      <w:r w:rsidR="00D25DC8">
        <w:rPr>
          <w:color w:val="000000"/>
          <w:sz w:val="24"/>
          <w:szCs w:val="24"/>
        </w:rPr>
        <w:t>7</w:t>
      </w:r>
      <w:bookmarkStart w:id="0" w:name="_GoBack"/>
      <w:bookmarkEnd w:id="0"/>
      <w:r w:rsidR="00AD4391">
        <w:rPr>
          <w:color w:val="000000"/>
          <w:sz w:val="24"/>
          <w:szCs w:val="24"/>
        </w:rPr>
        <w:t>.20</w:t>
      </w:r>
      <w:r w:rsidR="00E80E46">
        <w:rPr>
          <w:color w:val="000000"/>
          <w:sz w:val="24"/>
          <w:szCs w:val="24"/>
        </w:rPr>
        <w:t>2</w:t>
      </w:r>
      <w:r w:rsidR="00A02DC0">
        <w:rPr>
          <w:color w:val="000000"/>
          <w:sz w:val="24"/>
          <w:szCs w:val="24"/>
        </w:rPr>
        <w:t>4</w:t>
      </w:r>
      <w:r w:rsidR="001566A6">
        <w:rPr>
          <w:color w:val="000000"/>
          <w:sz w:val="24"/>
          <w:szCs w:val="24"/>
        </w:rPr>
        <w:t xml:space="preserve"> </w:t>
      </w:r>
      <w:r w:rsidR="00675DF4">
        <w:rPr>
          <w:color w:val="000000"/>
          <w:sz w:val="24"/>
          <w:szCs w:val="24"/>
        </w:rPr>
        <w:t xml:space="preserve">г. </w:t>
      </w:r>
      <w:r w:rsidR="00B058B3">
        <w:rPr>
          <w:color w:val="000000"/>
          <w:sz w:val="24"/>
          <w:szCs w:val="24"/>
        </w:rPr>
        <w:t xml:space="preserve">по бюджету Пестяковского </w:t>
      </w:r>
      <w:r>
        <w:rPr>
          <w:color w:val="000000"/>
          <w:sz w:val="24"/>
          <w:szCs w:val="24"/>
        </w:rPr>
        <w:t>городского поселения</w:t>
      </w:r>
      <w:r w:rsidR="00B058B3" w:rsidRPr="00E242BE">
        <w:rPr>
          <w:color w:val="000000"/>
          <w:sz w:val="24"/>
          <w:szCs w:val="24"/>
        </w:rPr>
        <w:t xml:space="preserve"> </w:t>
      </w:r>
    </w:p>
    <w:p w:rsidR="00B058B3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924"/>
        <w:gridCol w:w="1822"/>
        <w:gridCol w:w="1270"/>
      </w:tblGrid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Виды заимствований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A02DC0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675DF4">
              <w:rPr>
                <w:color w:val="000000"/>
                <w:sz w:val="24"/>
                <w:szCs w:val="24"/>
              </w:rPr>
              <w:t>Ут</w:t>
            </w:r>
            <w:r w:rsidR="00FB02BF">
              <w:rPr>
                <w:color w:val="000000"/>
                <w:sz w:val="24"/>
                <w:szCs w:val="24"/>
              </w:rPr>
              <w:t>вержден</w:t>
            </w:r>
            <w:r w:rsidR="00AD4391">
              <w:rPr>
                <w:color w:val="000000"/>
                <w:sz w:val="24"/>
                <w:szCs w:val="24"/>
              </w:rPr>
              <w:t>о на 01.01.20</w:t>
            </w:r>
            <w:r w:rsidR="00E80E46">
              <w:rPr>
                <w:color w:val="000000"/>
                <w:sz w:val="24"/>
                <w:szCs w:val="24"/>
              </w:rPr>
              <w:t>2</w:t>
            </w:r>
            <w:r w:rsidR="00A02DC0">
              <w:rPr>
                <w:color w:val="000000"/>
                <w:sz w:val="24"/>
                <w:szCs w:val="24"/>
              </w:rPr>
              <w:t>4</w:t>
            </w:r>
            <w:r w:rsidR="00675DF4">
              <w:rPr>
                <w:color w:val="000000"/>
                <w:sz w:val="24"/>
                <w:szCs w:val="24"/>
              </w:rPr>
              <w:t xml:space="preserve">г. </w:t>
            </w:r>
            <w:r w:rsidR="00FB02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</w:tcPr>
          <w:p w:rsidR="00B058B3" w:rsidRPr="00433722" w:rsidRDefault="00B058B3" w:rsidP="00A02DC0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F02470">
              <w:rPr>
                <w:color w:val="000000"/>
                <w:sz w:val="24"/>
                <w:szCs w:val="24"/>
              </w:rPr>
              <w:t>Утверждено на 01.04</w:t>
            </w:r>
            <w:r w:rsidR="00AD4391">
              <w:rPr>
                <w:color w:val="000000"/>
                <w:sz w:val="24"/>
                <w:szCs w:val="24"/>
              </w:rPr>
              <w:t>.20</w:t>
            </w:r>
            <w:r w:rsidR="00E80E46">
              <w:rPr>
                <w:color w:val="000000"/>
                <w:sz w:val="24"/>
                <w:szCs w:val="24"/>
              </w:rPr>
              <w:t>2</w:t>
            </w:r>
            <w:r w:rsidR="00A02DC0">
              <w:rPr>
                <w:color w:val="000000"/>
                <w:sz w:val="24"/>
                <w:szCs w:val="24"/>
              </w:rPr>
              <w:t>4</w:t>
            </w:r>
            <w:r w:rsidR="00675DF4">
              <w:rPr>
                <w:color w:val="000000"/>
                <w:sz w:val="24"/>
                <w:szCs w:val="24"/>
              </w:rPr>
              <w:t xml:space="preserve">г.  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270" w:type="dxa"/>
          </w:tcPr>
          <w:p w:rsidR="00B058B3" w:rsidRPr="00433722" w:rsidRDefault="00B058B3" w:rsidP="00FB02BF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FB02BF">
              <w:rPr>
                <w:color w:val="000000"/>
                <w:sz w:val="24"/>
                <w:szCs w:val="24"/>
              </w:rPr>
              <w:t>исполнение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Муниципальные внутренние заимствования, всего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 xml:space="preserve">Получение 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Общий объем заимствований, направленных на погашение долга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B058B3" w:rsidRDefault="00B058B3" w:rsidP="00B058B3">
      <w:pPr>
        <w:jc w:val="both"/>
        <w:rPr>
          <w:color w:val="000000"/>
          <w:sz w:val="24"/>
          <w:szCs w:val="24"/>
        </w:rPr>
      </w:pPr>
      <w:r w:rsidRPr="00E242BE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54290" w:rsidRDefault="00654290"/>
    <w:sectPr w:rsidR="0065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3"/>
    <w:rsid w:val="001566A6"/>
    <w:rsid w:val="001C3648"/>
    <w:rsid w:val="002B7419"/>
    <w:rsid w:val="00654290"/>
    <w:rsid w:val="00675DF4"/>
    <w:rsid w:val="006C0BB0"/>
    <w:rsid w:val="00887D74"/>
    <w:rsid w:val="00A02DC0"/>
    <w:rsid w:val="00AD4391"/>
    <w:rsid w:val="00B058B3"/>
    <w:rsid w:val="00C779E3"/>
    <w:rsid w:val="00D25DC8"/>
    <w:rsid w:val="00E80E46"/>
    <w:rsid w:val="00EF6918"/>
    <w:rsid w:val="00F02470"/>
    <w:rsid w:val="00F415B1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BF0E-F375-4C2C-9CE0-5757615C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FO_7</cp:lastModifiedBy>
  <cp:revision>24</cp:revision>
  <dcterms:created xsi:type="dcterms:W3CDTF">2017-08-18T13:05:00Z</dcterms:created>
  <dcterms:modified xsi:type="dcterms:W3CDTF">2024-07-11T10:33:00Z</dcterms:modified>
</cp:coreProperties>
</file>