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73B" w:rsidRDefault="00BF073B">
      <w:pPr>
        <w:rPr>
          <w:sz w:val="18"/>
          <w:szCs w:val="18"/>
        </w:rPr>
      </w:pPr>
      <w:r>
        <w:rPr>
          <w:sz w:val="18"/>
          <w:szCs w:val="18"/>
        </w:rPr>
        <w:br w:type="page"/>
      </w:r>
      <w:bookmarkStart w:id="0" w:name="_GoBack"/>
      <w:r w:rsidRPr="00BF073B">
        <w:rPr>
          <w:noProof/>
          <w:sz w:val="18"/>
          <w:szCs w:val="18"/>
          <w:lang w:eastAsia="ru-RU"/>
        </w:rPr>
        <w:drawing>
          <wp:inline distT="0" distB="0" distL="0" distR="0">
            <wp:extent cx="6120130" cy="924916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0113" w:rsidRPr="00E22C76" w:rsidRDefault="00BC0113" w:rsidP="00BC01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</w:t>
      </w:r>
      <w:r w:rsidR="008D587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</w:t>
      </w:r>
      <w:r w:rsidR="0009000E">
        <w:rPr>
          <w:rFonts w:ascii="Times New Roman" w:hAnsi="Times New Roman" w:cs="Times New Roman"/>
          <w:sz w:val="18"/>
          <w:szCs w:val="18"/>
        </w:rPr>
        <w:t xml:space="preserve">  </w:t>
      </w:r>
      <w:r w:rsidR="0064181E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22C76">
        <w:rPr>
          <w:rFonts w:ascii="Times New Roman" w:hAnsi="Times New Roman" w:cs="Times New Roman"/>
          <w:sz w:val="18"/>
          <w:szCs w:val="18"/>
        </w:rPr>
        <w:t xml:space="preserve">Приложение №1 </w:t>
      </w:r>
    </w:p>
    <w:p w:rsidR="00BC0113" w:rsidRPr="00E22C76" w:rsidRDefault="00BC0113" w:rsidP="00BC01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22C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</w:t>
      </w:r>
      <w:r w:rsidRPr="00E22C76">
        <w:rPr>
          <w:rFonts w:ascii="Times New Roman" w:hAnsi="Times New Roman" w:cs="Times New Roman"/>
          <w:sz w:val="18"/>
          <w:szCs w:val="18"/>
        </w:rPr>
        <w:t xml:space="preserve">                                                к Постановлению Администрации </w:t>
      </w:r>
    </w:p>
    <w:p w:rsidR="00BC0113" w:rsidRPr="00E22C76" w:rsidRDefault="00BC0113" w:rsidP="00BC01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22C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Пестяковского муниципального района </w:t>
      </w:r>
    </w:p>
    <w:p w:rsidR="00BC0113" w:rsidRPr="00E22C76" w:rsidRDefault="00BC0113" w:rsidP="00BC011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22C76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</w:t>
      </w:r>
      <w:r w:rsidR="00823C54">
        <w:rPr>
          <w:rFonts w:ascii="Times New Roman" w:hAnsi="Times New Roman" w:cs="Times New Roman"/>
          <w:sz w:val="18"/>
          <w:szCs w:val="18"/>
        </w:rPr>
        <w:t xml:space="preserve">     </w:t>
      </w:r>
      <w:r w:rsidRPr="00E22C76">
        <w:rPr>
          <w:rFonts w:ascii="Times New Roman" w:hAnsi="Times New Roman" w:cs="Times New Roman"/>
          <w:sz w:val="18"/>
          <w:szCs w:val="18"/>
        </w:rPr>
        <w:t xml:space="preserve">  от  «</w:t>
      </w:r>
      <w:r w:rsidR="007B0410">
        <w:rPr>
          <w:rFonts w:ascii="Times New Roman" w:hAnsi="Times New Roman" w:cs="Times New Roman"/>
          <w:sz w:val="18"/>
          <w:szCs w:val="18"/>
        </w:rPr>
        <w:t>22</w:t>
      </w:r>
      <w:r w:rsidR="001548AF">
        <w:rPr>
          <w:rFonts w:ascii="Times New Roman" w:hAnsi="Times New Roman" w:cs="Times New Roman"/>
          <w:sz w:val="18"/>
          <w:szCs w:val="18"/>
        </w:rPr>
        <w:t xml:space="preserve"> </w:t>
      </w:r>
      <w:r w:rsidRPr="00E22C76">
        <w:rPr>
          <w:rFonts w:ascii="Times New Roman" w:hAnsi="Times New Roman" w:cs="Times New Roman"/>
          <w:sz w:val="18"/>
          <w:szCs w:val="18"/>
        </w:rPr>
        <w:t xml:space="preserve">» </w:t>
      </w:r>
      <w:r w:rsidR="001548AF">
        <w:rPr>
          <w:rFonts w:ascii="Times New Roman" w:hAnsi="Times New Roman" w:cs="Times New Roman"/>
          <w:sz w:val="18"/>
          <w:szCs w:val="18"/>
        </w:rPr>
        <w:t>июля</w:t>
      </w:r>
      <w:r w:rsidRPr="00E22C76">
        <w:rPr>
          <w:rFonts w:ascii="Times New Roman" w:hAnsi="Times New Roman" w:cs="Times New Roman"/>
          <w:sz w:val="18"/>
          <w:szCs w:val="18"/>
        </w:rPr>
        <w:t xml:space="preserve">  20</w:t>
      </w:r>
      <w:r>
        <w:rPr>
          <w:rFonts w:ascii="Times New Roman" w:hAnsi="Times New Roman" w:cs="Times New Roman"/>
          <w:sz w:val="18"/>
          <w:szCs w:val="18"/>
        </w:rPr>
        <w:t>2</w:t>
      </w:r>
      <w:r w:rsidR="00654360">
        <w:rPr>
          <w:rFonts w:ascii="Times New Roman" w:hAnsi="Times New Roman" w:cs="Times New Roman"/>
          <w:sz w:val="18"/>
          <w:szCs w:val="18"/>
        </w:rPr>
        <w:t>2</w:t>
      </w:r>
      <w:r w:rsidRPr="00E22C76">
        <w:rPr>
          <w:rFonts w:ascii="Times New Roman" w:hAnsi="Times New Roman" w:cs="Times New Roman"/>
          <w:sz w:val="18"/>
          <w:szCs w:val="18"/>
        </w:rPr>
        <w:t xml:space="preserve"> г  №</w:t>
      </w:r>
      <w:r w:rsidR="007B0410">
        <w:rPr>
          <w:rFonts w:ascii="Times New Roman" w:hAnsi="Times New Roman" w:cs="Times New Roman"/>
          <w:sz w:val="18"/>
          <w:szCs w:val="18"/>
        </w:rPr>
        <w:t>370</w:t>
      </w:r>
      <w:r w:rsidRPr="00E22C76">
        <w:rPr>
          <w:rFonts w:ascii="Times New Roman" w:hAnsi="Times New Roman" w:cs="Times New Roman"/>
          <w:sz w:val="18"/>
          <w:szCs w:val="18"/>
        </w:rPr>
        <w:t xml:space="preserve">   </w:t>
      </w:r>
    </w:p>
    <w:p w:rsidR="00BC0113" w:rsidRDefault="00BC0113"/>
    <w:tbl>
      <w:tblPr>
        <w:tblW w:w="10139" w:type="dxa"/>
        <w:tblInd w:w="-122" w:type="dxa"/>
        <w:tblLayout w:type="fixed"/>
        <w:tblLook w:val="04A0" w:firstRow="1" w:lastRow="0" w:firstColumn="1" w:lastColumn="0" w:noHBand="0" w:noVBand="1"/>
      </w:tblPr>
      <w:tblGrid>
        <w:gridCol w:w="264"/>
        <w:gridCol w:w="276"/>
        <w:gridCol w:w="1433"/>
        <w:gridCol w:w="276"/>
        <w:gridCol w:w="1417"/>
        <w:gridCol w:w="992"/>
        <w:gridCol w:w="278"/>
        <w:gridCol w:w="142"/>
        <w:gridCol w:w="330"/>
        <w:gridCol w:w="236"/>
        <w:gridCol w:w="264"/>
        <w:gridCol w:w="1160"/>
        <w:gridCol w:w="2552"/>
        <w:gridCol w:w="372"/>
        <w:gridCol w:w="147"/>
      </w:tblGrid>
      <w:tr w:rsidR="00BC0113" w:rsidRPr="001F1282" w:rsidTr="005063D0">
        <w:trPr>
          <w:gridAfter w:val="1"/>
          <w:wAfter w:w="147" w:type="dxa"/>
          <w:trHeight w:val="342"/>
        </w:trPr>
        <w:tc>
          <w:tcPr>
            <w:tcW w:w="999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C0113" w:rsidRDefault="00BC0113" w:rsidP="001F12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27A3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ОТЧЕТ ОБ ИСПОЛНЕНИИ БЮДЖЕТА ПЕСТЯКОВСКОГО МУНИЦИПАЛЬНОГО РАЙОНА</w:t>
            </w:r>
          </w:p>
          <w:p w:rsidR="00BC0113" w:rsidRPr="001F1282" w:rsidRDefault="00BC0113" w:rsidP="00BC011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                                   </w:t>
            </w:r>
          </w:p>
        </w:tc>
      </w:tr>
      <w:tr w:rsidR="001F1282" w:rsidRPr="001F1282" w:rsidTr="005063D0">
        <w:trPr>
          <w:trHeight w:val="342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9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1282" w:rsidRPr="001F1282" w:rsidRDefault="001F1282" w:rsidP="00BC0113">
            <w:pPr>
              <w:spacing w:after="0" w:line="240" w:lineRule="auto"/>
              <w:ind w:left="-1856" w:hanging="1985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12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ОТЧЕТ  БЮДЖЕТА 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12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1282" w:rsidRPr="001F1282" w:rsidTr="005063D0">
        <w:trPr>
          <w:gridAfter w:val="2"/>
          <w:wAfter w:w="519" w:type="dxa"/>
          <w:trHeight w:val="342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1F1282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69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gridSpan w:val="3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</w:t>
            </w:r>
          </w:p>
        </w:tc>
      </w:tr>
      <w:tr w:rsidR="001F1282" w:rsidRPr="001F1282" w:rsidTr="005063D0">
        <w:trPr>
          <w:gridAfter w:val="2"/>
          <w:wAfter w:w="519" w:type="dxa"/>
          <w:trHeight w:val="282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1282" w:rsidRPr="001F1282" w:rsidRDefault="001F1282" w:rsidP="001F12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F1282" w:rsidRPr="001F1282" w:rsidRDefault="001F1282" w:rsidP="001F12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Форма по ОКУД 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0503317</w:t>
            </w:r>
          </w:p>
        </w:tc>
      </w:tr>
      <w:tr w:rsidR="001F1282" w:rsidRPr="001F1282" w:rsidTr="005063D0">
        <w:trPr>
          <w:gridAfter w:val="2"/>
          <w:wAfter w:w="519" w:type="dxa"/>
          <w:trHeight w:val="282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5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 1 </w:t>
            </w:r>
            <w:r w:rsidR="0015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июля</w:t>
            </w: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202</w:t>
            </w:r>
            <w:r w:rsidR="00654360"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Дата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54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01.0</w:t>
            </w:r>
            <w:r w:rsidR="001548A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.202</w:t>
            </w:r>
            <w:r w:rsidR="00654360"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F1282" w:rsidRPr="001F1282" w:rsidTr="005063D0">
        <w:trPr>
          <w:gridAfter w:val="2"/>
          <w:wAfter w:w="519" w:type="dxa"/>
          <w:trHeight w:val="282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1282" w:rsidRPr="001F1282" w:rsidTr="005063D0">
        <w:trPr>
          <w:gridAfter w:val="2"/>
          <w:wAfter w:w="519" w:type="dxa"/>
          <w:trHeight w:val="304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Наименование финансового органа 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F1282" w:rsidRPr="002239F4" w:rsidRDefault="001F1282" w:rsidP="002239F4">
            <w:pPr>
              <w:spacing w:after="0" w:line="240" w:lineRule="auto"/>
              <w:ind w:firstLine="26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239F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33018 Пестяковский район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по ОКПО 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1282" w:rsidRPr="001F1282" w:rsidTr="005063D0">
        <w:trPr>
          <w:gridAfter w:val="2"/>
          <w:wAfter w:w="519" w:type="dxa"/>
          <w:trHeight w:val="304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Наименование бюджета </w:t>
            </w:r>
          </w:p>
        </w:tc>
        <w:tc>
          <w:tcPr>
            <w:tcW w:w="16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Собственный бюджет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по ОКТМО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24619000</w:t>
            </w:r>
          </w:p>
        </w:tc>
      </w:tr>
      <w:tr w:rsidR="001F1282" w:rsidRPr="001F1282" w:rsidTr="005063D0">
        <w:trPr>
          <w:gridAfter w:val="2"/>
          <w:wAfter w:w="519" w:type="dxa"/>
          <w:trHeight w:val="282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Периодичность: месячная, квартальная, годовая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1282" w:rsidRPr="001F1282" w:rsidTr="005063D0">
        <w:trPr>
          <w:gridAfter w:val="2"/>
          <w:wAfter w:w="519" w:type="dxa"/>
          <w:trHeight w:val="282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Единица измерения:  руб. 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по ОКЕИ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</w:tr>
      <w:tr w:rsidR="001F1282" w:rsidRPr="001F1282" w:rsidTr="005063D0">
        <w:trPr>
          <w:trHeight w:val="300"/>
        </w:trPr>
        <w:tc>
          <w:tcPr>
            <w:tcW w:w="19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128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1F1282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1F1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F1282" w:rsidRPr="001F1282" w:rsidTr="005063D0">
        <w:trPr>
          <w:gridAfter w:val="4"/>
          <w:wAfter w:w="4231" w:type="dxa"/>
          <w:trHeight w:val="259"/>
        </w:trPr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6B7C2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6B7C2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F1282" w:rsidRPr="00812A5F" w:rsidRDefault="008855DD" w:rsidP="008855DD">
            <w:pPr>
              <w:tabs>
                <w:tab w:val="left" w:pos="167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1. Доходы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6B7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8A0BED" w:rsidRPr="00812A5F" w:rsidRDefault="008A0BED" w:rsidP="006B7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6B7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812A5F" w:rsidRDefault="001F1282" w:rsidP="006B7C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12A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1282" w:rsidRPr="001F1282" w:rsidRDefault="001F1282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C0113" w:rsidRPr="001F1282" w:rsidTr="005063D0">
        <w:trPr>
          <w:trHeight w:val="495"/>
        </w:trPr>
        <w:tc>
          <w:tcPr>
            <w:tcW w:w="96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9507" w:type="dxa"/>
              <w:tblLayout w:type="fixed"/>
              <w:tblLook w:val="04A0" w:firstRow="1" w:lastRow="0" w:firstColumn="1" w:lastColumn="0" w:noHBand="0" w:noVBand="1"/>
            </w:tblPr>
            <w:tblGrid>
              <w:gridCol w:w="2844"/>
              <w:gridCol w:w="567"/>
              <w:gridCol w:w="2127"/>
              <w:gridCol w:w="1418"/>
              <w:gridCol w:w="1276"/>
              <w:gridCol w:w="1275"/>
            </w:tblGrid>
            <w:tr w:rsidR="002239F4" w:rsidRPr="00AF4BEE" w:rsidTr="005063D0">
              <w:trPr>
                <w:trHeight w:val="229"/>
              </w:trPr>
              <w:tc>
                <w:tcPr>
                  <w:tcW w:w="284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239F4" w:rsidRPr="00AF4BEE" w:rsidRDefault="002239F4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Наименование </w:t>
                  </w: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br/>
                    <w:t>показателя</w:t>
                  </w:r>
                </w:p>
              </w:tc>
              <w:tc>
                <w:tcPr>
                  <w:tcW w:w="5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239F4" w:rsidRPr="00AF4BEE" w:rsidRDefault="002239F4" w:rsidP="002239F4">
                  <w:pPr>
                    <w:spacing w:after="0" w:line="240" w:lineRule="auto"/>
                    <w:ind w:left="-135" w:firstLine="135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Код строки</w:t>
                  </w:r>
                </w:p>
              </w:tc>
              <w:tc>
                <w:tcPr>
                  <w:tcW w:w="212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239F4" w:rsidRPr="00AF4BEE" w:rsidRDefault="002239F4" w:rsidP="002239F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Код дохода по бюджетной классификации</w:t>
                  </w:r>
                </w:p>
              </w:tc>
              <w:tc>
                <w:tcPr>
                  <w:tcW w:w="3969" w:type="dxa"/>
                  <w:gridSpan w:val="3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239F4" w:rsidRPr="00AF4BEE" w:rsidRDefault="002239F4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  <w:p w:rsidR="002239F4" w:rsidRPr="00AF4BEE" w:rsidRDefault="002239F4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AF4BEE" w:rsidRPr="00AF4BEE" w:rsidTr="00DE6B51">
              <w:trPr>
                <w:trHeight w:val="1086"/>
              </w:trPr>
              <w:tc>
                <w:tcPr>
                  <w:tcW w:w="284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56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212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F4BEE" w:rsidRPr="00AF4BEE" w:rsidRDefault="002239F4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Утвержденные бюджетные назначения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F4BEE" w:rsidRPr="00AF4BEE" w:rsidRDefault="002239F4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Исполненные бюджетные назначения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F4BEE" w:rsidRPr="00AF4BEE" w:rsidRDefault="002239F4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Неисполненные бюджетные назначения</w:t>
                  </w:r>
                </w:p>
              </w:tc>
            </w:tr>
            <w:tr w:rsidR="00AF4BEE" w:rsidRPr="00AF4BEE" w:rsidTr="005063D0">
              <w:trPr>
                <w:trHeight w:val="229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AF4BEE" w:rsidRPr="00AF4BEE" w:rsidRDefault="002239F4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AF4BEE" w:rsidRPr="00AF4BEE" w:rsidRDefault="002239F4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AF4BEE" w:rsidRPr="00AF4BEE" w:rsidRDefault="002239F4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</w:t>
                  </w:r>
                </w:p>
              </w:tc>
            </w:tr>
            <w:tr w:rsidR="00AF4BEE" w:rsidRPr="00AF4BEE" w:rsidTr="005063D0">
              <w:trPr>
                <w:trHeight w:val="435"/>
              </w:trPr>
              <w:tc>
                <w:tcPr>
                  <w:tcW w:w="2844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Доходы бюджета - всего</w:t>
                  </w: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single" w:sz="8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х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131 550 888,22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65 516 889,32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66 033 998,90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ind w:firstLineChars="100" w:firstLine="160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в том числе: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ind w:leftChars="-45" w:left="-1" w:hangingChars="61" w:hanging="9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НАЛОГОВЫЕ И НЕНАЛОГОВЫЕ ДОХОДЫ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000 1000000000 0000 000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20 538 819,30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9 490 561,31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11 048 257,99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ind w:leftChars="-45" w:left="-1" w:hangingChars="61" w:hanging="9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НАЛОГИ НА ПРИБЫЛЬ, ДОХОДЫ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000 1010000000 0000 000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11 239 729,30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4 817 088,46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6 422 640,84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 на доходы физических лиц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000 1010200001 0000 110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11 239 729,30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4 817 088,46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6 422 640,84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000 1010201001 0000 110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11 189 729,30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4 778 991,00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6 410 738,30</w:t>
                  </w:r>
                </w:p>
              </w:tc>
            </w:tr>
            <w:tr w:rsidR="00AF4BEE" w:rsidRPr="00AF4BEE" w:rsidTr="005063D0">
              <w:trPr>
                <w:trHeight w:val="18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000 1010202001 0000 110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5 000,00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ind w:leftChars="-45" w:left="-1" w:hangingChars="61" w:hanging="9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000 1010203001 0000 110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25 497,46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14 502,54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ind w:leftChars="-45" w:left="-1" w:hangingChars="61" w:hanging="9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000 1010204001 0000 110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12 600,00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-7 600,00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ind w:leftChars="-45" w:left="-1" w:hangingChars="61" w:hanging="9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НАЛОГИ НА ТОВАРЫ (РАБОТЫ, УСЛУГИ), РЕАЛИЗУЕМЫЕ НА ТЕРРИТОРИИ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4 839 290,00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2 620 805,04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2 218 484,96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Акцизы по подакцизным товарам (продукции), производимым на территории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000 1030200001 0000 110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4 839 290,00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2 620 805,04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4C771F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2 218 484,96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000 1030223001 0000 110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2 187 990,00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1 290 016,99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897 973,01</w:t>
                  </w:r>
                </w:p>
              </w:tc>
            </w:tr>
            <w:tr w:rsidR="00AF4BEE" w:rsidRPr="00AF4BEE" w:rsidTr="005063D0">
              <w:trPr>
                <w:trHeight w:val="18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000 1030223101 0000 110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2 187 990,00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1 290 016,99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897 973,01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000 1030224001 0000 110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12 110,00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7 594,22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4 515,78</w:t>
                  </w:r>
                </w:p>
              </w:tc>
            </w:tr>
            <w:tr w:rsidR="00AF4BEE" w:rsidRPr="00AF4BEE" w:rsidTr="005063D0">
              <w:trPr>
                <w:trHeight w:val="20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000 1030224101 0000 110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12 110,00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7 594,22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C771F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4 515,78</w:t>
                  </w:r>
                </w:p>
              </w:tc>
            </w:tr>
            <w:tr w:rsidR="00AF4BEE" w:rsidRPr="00AF4BEE" w:rsidTr="005A4704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000 1030225001 0000 110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2 913 550,00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1 486 015,17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1 427 534,83</w:t>
                  </w:r>
                </w:p>
              </w:tc>
            </w:tr>
            <w:tr w:rsidR="00AF4BEE" w:rsidRPr="00AF4BEE" w:rsidTr="005A4704">
              <w:trPr>
                <w:trHeight w:val="18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000 1030225101 0000 110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2 913 550,00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1 486 015,17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1 427 534,83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000 1030226001 0000 110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-274 360,00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-162 821,34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-111 538,66</w:t>
                  </w:r>
                </w:p>
              </w:tc>
            </w:tr>
            <w:tr w:rsidR="00AF4BEE" w:rsidRPr="00AF4BEE" w:rsidTr="005063D0">
              <w:trPr>
                <w:trHeight w:val="18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000 1030226101 0000 110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-274 360,00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-162 821,34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-111 538,66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НАЛОГИ НА СОВОКУПНЫЙ ДОХОД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748 700,00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644 742,59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103 957,41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Налог, взимаемый в связи с применением упрощенной системы налогообложения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000 1050100000 0000 110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593 000,00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490 572,13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102 427,87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Налог, взимаемый с налогоплательщиков, выбравших в качестве объекта налогообложения доходы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000 1050101001 0000 110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312 400,00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246 551,78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65 848,22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Налог, взимаемый с налогоплательщиков, выбравших в качестве объекта налогообложения доходы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000 1050101101 0000 110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312 400,00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246 639,82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5A470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65 760,18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Налог, взимаемый с налогоплательщиков, выбравших в качестве объекта налогообложения доходы (за налоговые периоды, истекшие до 1 января 2011 года)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000 1050101201 0000 110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-88,04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5A470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88,04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Налог, взимаемый с налогоплательщиков, выбравших в качестве объекта налогообложения доходы, уменьшенные на величину расходов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000 1050102001 0000 110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280 600,00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244 041,77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36 558,23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Налог, взимаемый с налогоплательщиков, выбравших в качестве объекта налогообложения доходы, уменьшенные на величину </w:t>
                  </w: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>расходов (в том числе минимальный налог, зачисляемый в бюджеты субъектов Российской Федерации)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000 1050102101 0000 110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280 600,00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244 054,94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36 545,06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lastRenderedPageBreak/>
                    <w:t xml:space="preserve">  Налог, взимаемый с налогоплательщиков, выбравших в качестве объекта налогообложения доходы, уменьшенные на величину расходов (за налоговые периоды, истекшие до 1 января 2011 года)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000 1050102201 0000 110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-13,17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13.17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Минимальный налог, зачисляемый в бюджеты субъектов Российской Федерации (за налоговые периоды, истекшие до 1 января 2016 года)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000 1050105001 0000 110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-21,42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5A470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21,42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Единый налог на вмененный доход для отдельных видов деятельности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000 1050200002 0000 110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-1 278,95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1 278,95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Единый налог на вмененный доход для отдельных видов деятельности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000 1050201002 0000 110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-1 280,18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1280,18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Единый налог на вмененный доход для отдельных видов деятельности (за налоговые периоды, истекшие до 1 января 2011 года)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000 1050202002 0000 110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1,23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5A4704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1,23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Единый сельскохозяйственный налог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000 1050300001 0000 110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5 700,00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5 669,23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30,77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Единый сельскохозяйственный налог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000 1050301001 0000 110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5 700,00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5 669,23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30,77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Налог, взимаемый в связи с применением патентной системы налогообложения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000 1050400002 0000 110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149 780,18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219,82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Налог, взимаемый в связи с применением патентной системы налогообложения, зачисляемый в бюджеты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000 1050402002 0000 110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149 780,18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219,82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ГОСУДАРСТВЕННАЯ ПОШЛИНА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000 1080000000 0000 000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235 617,04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A470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264 382,96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Государственная пошлина по делам, рассматриваемым в судах общей юрисдикции, мировыми судьями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000 1080300001 0000 110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235 617,04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E75F40" w:rsidP="00E75F40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264 382,96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000 1080301001 0000 110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235 617,04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E75F40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264 382,96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ИСПОЛЬЗОВАНИЯ ИМУЩЕСТВА, НАХОДЯЩЕГОСЯ В ГОСУДАРСТВЕННОЙ И МУНИЦИПАЛЬНОЙ СОБСТВЕННОСТИ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400 000,00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95 000,66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E75F40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304 999,34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000 1110500000 0000 120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380 000,00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79 175,66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E75F40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300 824,34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000 1110501000 0000 120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28 006,24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121 993,76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000 1110501305 0000 120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19 604,86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80 395,14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000 1110501313 0000 120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8 401,38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41 598,62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2239F4">
                  <w:pPr>
                    <w:tabs>
                      <w:tab w:val="left" w:pos="43"/>
                    </w:tabs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000 1110502000 0000 120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130 000,00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000 1110502505 0000 120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56004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130 000,00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000 1110503000 0000 120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51 169,42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48 830,58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000 1110503505 0000 120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51 169,42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48 830,58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Платежи от государственных и муниципальных унитарных предприятий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000 1110700000 0000 120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15 825,00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4 175,00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000 1110701000 0000 120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15 825,00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4 175,00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000 1110701505 0000 120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15 825,00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4 175,00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ПЛАТЕЖИ ПРИ ПОЛЬЗОВАНИИ ПРИРОДНЫМИ РЕСУРСАМИ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000 1120000000 0000 000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43 000,00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28 203,37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14 796,63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Плата за негативное воздействие на окружающую среду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000 1120100001 0000 120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43 000,00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28 203,37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14 796,63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Плата за выбросы загрязняющих веществ в атмосферный воздух стационарными объектами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000 1120101001 0000 120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9 680,53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5 319,47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Плата за сбросы загрязняющих веществ в водные объекты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000 1120103001 0000 120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8 474,27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474,27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Плата за размещение отходов производства и потребления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000 1120104001 0000 120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10 048,57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9 851,43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Плата за размещение отходов производства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000 1120104101 0000 120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10 048,57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9 851,43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ОКАЗАНИЯ ПЛАТНЫХ УСЛУГ И КОМПЕНСАЦИИ ЗАТРАТ ГОСУДАРСТВА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000 1130000000 0000 000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1 444 100,00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625 093,83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819 006,17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оказания платных услуг (работ)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000 1130100000 0000 130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1 444 100,00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625 093,83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819 006,17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доходы от оказания платных услуг (работ)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000 1130199000 0000 130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1 444 100,00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625 093,83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819 006,17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доходы от оказания платных услуг (работ) получателями средств бюджетов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000 1130199505 0000 130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1 444 100,00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625 093,83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56004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819 006,17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ПРОДАЖИ МАТЕРИАЛЬНЫХ И НЕМАТЕРИАЛЬНЫХ АКТИВОВ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000 1140000000 0000 000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143 500,00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93 592,78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5600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49 907,22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продажи земельных участков, находящихся в государственной и муниципальной собственности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000 1140600000 0000 430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143 500,00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93 592,78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14590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49 907,22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продажи земельных участков, государственная собственность на которые не разграничена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000 1140601000 0000 430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50 257,54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55 018,36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000 1140601305 0000 430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44 981,64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5 018,36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000 1140601313 0000 430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5 275,90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44 724,10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000 1140602000 0000 430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43 500,00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43 335,24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164,76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000 1140602505 0000 430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43 500,00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43 335,24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164,76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ШТРАФЫ, САНКЦИИ, ВОЗМЕЩЕНИЕ УЩЕРБА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360 500,00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89 996,73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270 503,27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Кодексом Российской Федерации об административных правонарушениях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000 1160100001 0000 140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79 500,00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50 668,17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14590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28 831,83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000 1160105001 0000 140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3 225,00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275,00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000 1160105301 0000 140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3 225,00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275,00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000 1160106001 0000 140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7 490,10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7 509,90</w:t>
                  </w:r>
                </w:p>
              </w:tc>
            </w:tr>
            <w:tr w:rsidR="00AF4BEE" w:rsidRPr="00AF4BEE" w:rsidTr="005063D0">
              <w:trPr>
                <w:trHeight w:val="15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000 1160106301 0000 140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7 490,10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7 509,90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000 1160107001 0000 140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12 012,39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-12,39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000 1160107301 0000 140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12 012,39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14590A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12,39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000 1160108001 0000 140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14590A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1 000,00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000 1160108301 0000 140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14590A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1 000,00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000 1160109001 0000 140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500,00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000 1160109301 0000 140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500,00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000 1160114001 0000 140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14590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14 500,00</w:t>
                  </w:r>
                </w:p>
              </w:tc>
            </w:tr>
            <w:tr w:rsidR="00AF4BEE" w:rsidRPr="00AF4BEE" w:rsidTr="005063D0">
              <w:trPr>
                <w:trHeight w:val="15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000 1160114301 0000 140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14590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14 500,00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000 1160117001 0000 140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14590A" w:rsidP="0014590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-300,00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000 1160117301 0000 140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14590A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300,00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000 1160119001 0000 140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11 439,05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14590A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1 439,05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000 1160119301 0000 140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11 439,05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14590A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1 439,05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000 1160120001 0000 140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11 201,63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E306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8 798,37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000 1160120301 0000 140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11 201,63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E3064" w:rsidP="002E306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8 798,37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законами субъектов Российской Федерации об административных правонарушениях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000 1160200002 0000 140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31 678,62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2E3064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6 678,62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000 1160202002 0000 140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31 678,62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2E3064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6 678,62</w:t>
                  </w:r>
                </w:p>
              </w:tc>
            </w:tr>
            <w:tr w:rsidR="00AF4BEE" w:rsidRPr="00AF4BEE" w:rsidTr="005063D0">
              <w:trPr>
                <w:trHeight w:val="18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000 1160700000 0000 140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2E306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136,79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2E306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2E3064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136,79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000 1160701000 0000 140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2E306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136,79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2E3064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136,79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000 1160701005 0000 140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2E306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136,79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</w:t>
                  </w:r>
                  <w:r w:rsidR="002E3064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136,79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Платежи в целях возмещения причиненного ущерба (убытков)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000 1161000000 0000 140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225 000,00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7 513,15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E306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217 486,85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000 1161012000 0000 140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225 000,00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7 513,15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E3064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217 486,85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000 1161012301 0000 140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225 000,00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7 513,15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9453D" w:rsidP="0029453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217 486,85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Платежи, уплачиваемые в целях возмещения вреда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000 1161100001 0000 140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9453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9453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31 000,00</w:t>
                  </w:r>
                </w:p>
              </w:tc>
            </w:tr>
            <w:tr w:rsidR="00AF4BEE" w:rsidRPr="00AF4BEE" w:rsidTr="005063D0">
              <w:trPr>
                <w:trHeight w:val="15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000 1161105001 0000 140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9453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9453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31 000,00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НЕНАЛОГОВЫЕ ДОХОДЫ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000 1170000000 0000 000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240 420,81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29453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579 579,19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неналоговые доходы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000 1170500000 0000 180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240 420,81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579 579,19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неналоговые доходы бюджетов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000 1170505005 0000 180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240 420,81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3E153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579 579,19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БЕЗВОЗМЕЗДНЫЕ ПОСТУПЛЕНИЯ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000 2000000000 0000 000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111 012 068,92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56 026 328,01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54 985 740,91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111 089 231,08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56 103 490,17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3E153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54 985 740,91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Дотации бюджетам бюджетной системы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000 2021000000 0000 150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63 211 916,03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31 605 962,03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31 605 954,00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Дотации на выравнивание бюджетной обеспеченности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000 2021500100 0000 150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56 120 000,00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28 060 004,00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28 059 996,00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Дотации бюджетам муниципальных районов на выравнивание бюджетной обеспеченности из бюджета субъекта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000 2021500105 0000 150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56 120 000,00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28 060 004,00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28 059 996,00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Дотации бюджетам на поддержку мер по обеспечению сбалансированности бюджетов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000 2021500200 0000 150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7 091 916,03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3 545 958,03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3 545 958,00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Дотации бюджетам муниципальных районов на поддержку мер по обеспечению сбалансированности бюджетов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000 2021500205 0000 150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7 091 916,03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3 545 958,03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3 545 958,00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бюджетной системы Российской Федерации (межбюджетные субсидии)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000 2022000000 0000 150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12 173 691,58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3 679 419,32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8 494 272,26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000 2022021600 0000 150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3 191 737,08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3 191 737,08</w:t>
                  </w:r>
                </w:p>
              </w:tc>
            </w:tr>
            <w:tr w:rsidR="00AF4BEE" w:rsidRPr="00AF4BEE" w:rsidTr="005063D0">
              <w:trPr>
                <w:trHeight w:val="13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000 2022021605 0000 150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3 191 737,08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3 191 737,08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000 2022530400 0000 150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1 611 284,20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677 627,65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933 656,55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000 2022530405 0000 150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1 611 284,20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677 627,65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933 656,55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на 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000 2022549100 0000 150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369 361,80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341 149,02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28 212,78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000 2022549105 0000 150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369 361,80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341 149,02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28 212,78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на реализацию мероприятий по обеспечению жильем молодых семей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000 2022549700 0000 150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395 547,78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395 547,78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муниципальных районов на реализацию мероприятий по обеспечению жильем молодых семей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000 2022549705 0000 150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395 547,78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395 547,78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3E153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на поддержку отрасли культуры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000 2022551900 0000 150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10 528,00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10 528,00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Субсидии бюджетам муниципальных районов на поддержку отрасли культуры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000 2022551905 0000 150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10 528,00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10 528,00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E153A" w:rsidP="003E153A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субсидии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000 2022999900 0000 150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6 595 232,72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2 254 566,87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96C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4 340 665,85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субсидии бюджетам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000 2022999905 0000 150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6 595 232,72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2 254 566,87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396C4A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4 340 665,85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Субвенции бюджетам бюджетной системы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000 2023000000 0000 150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32 668 032,87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19 663 039,06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13 004 993,81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Субвенции местным бюджетам на выполнение передаваемых полномочий субъектов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000 2023002400 0000 150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1 037 552,42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465 613,36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571 939,06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Субвенции бюджетам муниципальных районов на выполнение передаваемых полномочий субъектов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000 2023002405 0000 150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1 037 552,42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465 613,36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571 939,06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000 2023512000 0000 150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5 522,70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5 522,70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000 2023512005 0000 150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5 522,70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5 522,70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субвенции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000 2023999900 0000 150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31 624 957,75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19 191 903,00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4277B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12 433 054,75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субвенции бюджетам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000 2023999905 0000 150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31 624 957,75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19 191 903,00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12 433 054,75</w:t>
                  </w:r>
                </w:p>
              </w:tc>
            </w:tr>
            <w:tr w:rsidR="00AF4BEE" w:rsidRPr="00AF4BEE" w:rsidTr="005063D0">
              <w:trPr>
                <w:trHeight w:val="30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Иные межбюджетные трансферты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000 2024000000 0000 150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3 035 590,60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1 155 069,76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1 880 520,84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000 2024001400 0000 150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89 989,00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85 000,00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4 989,00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000 2024001405 0000 150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89 989,00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85 000,00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4277B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4 989,00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000 2024530300 0000 150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1 796 760,00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1 070 069,76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726 690,24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000 2024530305 0000 150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1 796 760,00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1 070 069,76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726 690,24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межбюджетные трансферты, передаваемые бюджетам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000 2024999900 0000 150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1 148 841,60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4277B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1 148 841,60</w:t>
                  </w:r>
                </w:p>
              </w:tc>
            </w:tr>
            <w:tr w:rsidR="00AF4BEE" w:rsidRPr="00AF4BEE" w:rsidTr="005063D0">
              <w:trPr>
                <w:trHeight w:val="46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Прочие межбюджетные трансферты, передаваемые бюджетам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000 2024999905 0000 150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1 148 841,60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4277BD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1 148 841,60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ВОЗВРАТ ОСТАТКОВ СУБСИДИЙ, СУБВЕНЦИЙ И ИНЫХ МЕЖБЮДЖЕТНЫХ ТРАНСФЕРТОВ, ИМЕЮЩИХ ЦЕЛЕВОЕ НАЗНАЧЕНИЕ, ПРОШЛЫХ ЛЕТ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000 2190000000 0000 000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-77 162,16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-77 162,16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69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000 2190000005 0000 150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-77 162,16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-77 162,16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91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Возврат остатков субсидий на обеспечение образовательных организаций материально-технической базой для внедрения цифровой образовательной среды из бюджетов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000 2192521005 0000 150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-7 047,22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-7 047,22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1140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Возврат остатков субсидий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организациях, из бюджетов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000 2192530405 0000 150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-17 597,86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-17 597,86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  <w:tr w:rsidR="00AF4BEE" w:rsidRPr="00AF4BEE" w:rsidTr="005063D0">
              <w:trPr>
                <w:trHeight w:val="705"/>
              </w:trPr>
              <w:tc>
                <w:tcPr>
                  <w:tcW w:w="28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5063D0">
                  <w:pPr>
                    <w:spacing w:after="0" w:line="240" w:lineRule="auto"/>
                    <w:ind w:firstLineChars="26" w:firstLine="4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 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010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 xml:space="preserve"> 000 2196001005 0000 150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-52 517,08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AF4BEE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AF4BEE"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-52 517,08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AF4BEE" w:rsidRPr="00AF4BEE" w:rsidRDefault="004277BD" w:rsidP="00AF4BEE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  <w:lang w:eastAsia="ru-RU"/>
                    </w:rPr>
                    <w:t>0,00</w:t>
                  </w:r>
                </w:p>
              </w:tc>
            </w:tr>
          </w:tbl>
          <w:p w:rsidR="00BC0113" w:rsidRPr="00812A5F" w:rsidRDefault="00BC0113" w:rsidP="00BC011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BC0113" w:rsidRPr="001F1282" w:rsidRDefault="00BC0113" w:rsidP="001F12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1F128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</w:tbl>
    <w:p w:rsidR="00030EAD" w:rsidRDefault="00030EAD"/>
    <w:p w:rsidR="00030EAD" w:rsidRDefault="00030EAD">
      <w:r>
        <w:br w:type="page"/>
      </w:r>
    </w:p>
    <w:p w:rsidR="00030EAD" w:rsidRDefault="00030EAD">
      <w:pPr>
        <w:rPr>
          <w:rFonts w:ascii="Times New Roman" w:hAnsi="Times New Roman" w:cs="Times New Roman"/>
        </w:rPr>
      </w:pPr>
      <w:r w:rsidRPr="0064181E">
        <w:rPr>
          <w:rFonts w:ascii="Times New Roman" w:hAnsi="Times New Roman" w:cs="Times New Roman"/>
        </w:rPr>
        <w:t xml:space="preserve">                                                                              2. Расходы</w:t>
      </w:r>
    </w:p>
    <w:tbl>
      <w:tblPr>
        <w:tblW w:w="9533" w:type="dxa"/>
        <w:tblInd w:w="-60" w:type="dxa"/>
        <w:tblLook w:val="04A0" w:firstRow="1" w:lastRow="0" w:firstColumn="1" w:lastColumn="0" w:noHBand="0" w:noVBand="1"/>
      </w:tblPr>
      <w:tblGrid>
        <w:gridCol w:w="2840"/>
        <w:gridCol w:w="714"/>
        <w:gridCol w:w="1873"/>
        <w:gridCol w:w="1422"/>
        <w:gridCol w:w="1423"/>
        <w:gridCol w:w="1417"/>
      </w:tblGrid>
      <w:tr w:rsidR="00DE6B51" w:rsidRPr="00A10BFF" w:rsidTr="00DE6B51">
        <w:trPr>
          <w:trHeight w:val="229"/>
        </w:trPr>
        <w:tc>
          <w:tcPr>
            <w:tcW w:w="2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A10BFF" w:rsidRDefault="00DE6B51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A10BFF" w:rsidRDefault="00DE6B51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A10BFF" w:rsidRDefault="00DE6B51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410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A10BFF" w:rsidRDefault="00DE6B51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  <w:p w:rsidR="00DE6B51" w:rsidRPr="00A10BFF" w:rsidRDefault="00DE6B51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10BFF" w:rsidRPr="00A10BFF" w:rsidTr="00DE6B51">
        <w:trPr>
          <w:trHeight w:val="738"/>
        </w:trPr>
        <w:tc>
          <w:tcPr>
            <w:tcW w:w="2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BFF" w:rsidRPr="00A10BFF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BFF" w:rsidRPr="00A10BFF" w:rsidRDefault="00DE6B51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BFF" w:rsidRPr="00A10BFF" w:rsidRDefault="00DE6B51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Неисполненные бюджетные назначения</w:t>
            </w:r>
          </w:p>
        </w:tc>
      </w:tr>
      <w:tr w:rsidR="00A10BFF" w:rsidRPr="00A10BFF" w:rsidTr="00DE6B51">
        <w:trPr>
          <w:trHeight w:val="229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A10BFF" w:rsidRPr="00A10BFF" w:rsidTr="00DE6B51">
        <w:trPr>
          <w:trHeight w:val="600"/>
        </w:trPr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Расходы бюджета - всего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141 334 611,71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69 249 153,44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72 085 458,27</w:t>
            </w:r>
          </w:p>
        </w:tc>
      </w:tr>
      <w:tr w:rsidR="00A10BFF" w:rsidRPr="00A10BFF" w:rsidTr="00DE6B51">
        <w:trPr>
          <w:trHeight w:val="285"/>
        </w:trPr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в том числе: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ОБЩЕГОСУДАРСТВЕННЫЕ ВОПРОСЫ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000 0100 0000000000 000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40 897 283,40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19 516 990,25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21 380 293,15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000 0102 0000000000 000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821 545,69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83 566,34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737 979,35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000 0102 0000000000 100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821 545,69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83 566,34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737 979,35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000 0102 0000000000 120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821 545,69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83 566,34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737 979,35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000 0102 0000000000 121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630 987,48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67 232,83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563 754,65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000 0102 0000000000 129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190 558,21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16 333,51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174 224,70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000 0103 0000000000 000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624 335,42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212 787,42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411 548,00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000 0103 0000000000 200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623 407,42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212 787,42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410 620,00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000 0103 0000000000 240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623 407,42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212 787,42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410 620,00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000 0103 0000000000 244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623 407,42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212 787,42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410 620,00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000 0103 0000000000 800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928,00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928,00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000 0103 0000000000 850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928,00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928,00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000 0103 0000000000 853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928,00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928,00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17 623 134,06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8 264 600,38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9 358 533,68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16 223 953,45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7 785 148,81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8 438 804,64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000 0104 0000000000 120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16 223 953,45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7 785 148,81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8 438 804,64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000 0104 0000000000 121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12 474 710,79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6 008 592,60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6 466 118,19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000 0104 0000000000 129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3 749 242,66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1 776 556,21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1 972 686,45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1 331 553,61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466 225,57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865 328,04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1 331 553,61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466 225,57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865 328,04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1 331 553,61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466 225,57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865 328,04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67 627,00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13 226,00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54 401,00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67 627,00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13 226,00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54 401,00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налога на имущество организаций и земельного налога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000 0104 0000000000 851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59 627,00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11 826,00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47 801,00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прочих налогов, сборов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000 0104 0000000000 852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5 600,00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000 0104 0000000000 853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Судебная система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5 522,70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5 522,70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5 522,70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5 522,70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5 522,70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5 522,70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5 522,70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5 522,70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000 0106 0000000000 000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5 546 705,53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2 592 059,04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2 954 646,49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000 0106 0000000000 100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4 835 516,53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2 470 565,65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2 364 950,88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000 0106 0000000000 120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4 835 516,53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2 470 565,65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2 364 950,88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000 0106 0000000000 121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3 715 074,00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1 902 668,19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1 812 405,81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000 0106 0000000000 129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1 120 442,53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567 897,46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552 545,07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000 0106 0000000000 200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711 189,00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121 493,39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589 695,61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000 0106 0000000000 240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711 189,00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121 493,39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589 695,61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000 0106 0000000000 244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711 189,00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121 493,39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589 695,61</w:t>
            </w:r>
          </w:p>
        </w:tc>
      </w:tr>
      <w:tr w:rsidR="00A10BFF" w:rsidRPr="00A10BFF" w:rsidTr="00DE6B51">
        <w:trPr>
          <w:trHeight w:val="513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Резервные фонды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000 0111 0000000000 000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000 0111 0000000000 800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Резервные средства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000 0111 0000000000 870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Другие общегосударственные вопросы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15 776 040,00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8 358 454,37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7 417 585,63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2 489 478,49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1 208 096,07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1 281 382,42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казенных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000 0113 0000000000 110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2 489 478,49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1 208 096,07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1 281 382,42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000 0113 0000000000 111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1 918 505,39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931 176,58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987 328,81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000 0113 0000000000 119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570 973,10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276 919,49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294 053,61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7 474 295,40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3 948 854,33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3 525 441,07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7 474 295,40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3 948 854,33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3 525 441,07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3 881 379,99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1 365 156,36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2 516 223,63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энергетических ресурсов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000 0113 0000000000 247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3 592 915,41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2 583 697,97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1 009 217,44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Социальное обеспечение и иные выплаты населению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000 0113 0000000000 300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выплаты населению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000 0113 0000000000 360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000 0113 0000000000 600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5 296 600,00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2 839 671,50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2 456 928,50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бюджетным учреждениям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000 0113 0000000000 610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5 296 600,00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2 839 671,50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2 456 928,50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000 0113 0000000000 611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5 296 600,00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2 839 671,50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2 456 928,50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506 666,11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352 832,47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153 833,64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000 0113 0000000000 810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230 455,11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230 455,11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не подлежащие казначейскому сопровождению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000 0113 0000000000 813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230 455,11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230 455,11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Исполнение судебных актов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000 0113 0000000000 830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57 029,00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57 029,00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000 0113 0000000000 831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57 029,00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57 029,00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219 182,00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65 348,36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153 833,64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налога на имущество организаций и земельного налога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000 0113 0000000000 851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93 582,00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18 133,36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75 448,64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прочих налогов, сборов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000 0113 0000000000 852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5 600,00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4 651,00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000 0113 0000000000 853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46 266,00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73 734,00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НАЦИОНАЛЬНАЯ БЕЗОПАСНОСТЬ И ПРАВООХРАНИТЕЛЬНАЯ ДЕЯТЕЛЬНОСТЬ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000 0300 0000000000 000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201 434,81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18 085,78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183 349,03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Гражданская оборона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000 0309 0000000000 000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201 434,81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18 085,78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183 349,03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000 0309 0000000000 200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198 934,81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18 085,78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180 849,03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000 0309 0000000000 240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198 934,81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18 085,78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180 849,03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000 0309 0000000000 244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198 934,81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18 085,78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180 849,03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000 0309 0000000000 800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#ЗНАЧ!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000 0309 0000000000 850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#ЗНАЧ!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прочих налогов, сборов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000 0309 0000000000 852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#ЗНАЧ!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НАЦИОНАЛЬНАЯ ЭКОНОМИКА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000 0400 0000000000 000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12 964 927,77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3 388 921,00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9 576 006,77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Сельское хозяйство и рыболовство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000 0405 0000000000 000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869 204,76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869 204,76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000 0405 0000000000 200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869 204,76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869 204,76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000 0405 0000000000 240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869 204,76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869 204,76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000 0405 0000000000 244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869 204,76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869 204,76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Водное хозяйство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000 0406 0000000000 000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499 020,07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403 020,07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000 0406 0000000000 200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403 020,07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403 020,07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000 0406 0000000000 240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403 020,07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403 020,07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000 0406 0000000000 244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403 020,07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403 020,07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000 0406 0000000000 800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000 0406 0000000000 810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(гранты в форме субсидий) на финансовое обеспечение затрат в связи с производством (реализацией) товаров, выполнением работ, оказанием услуг, не подлежащие казначейскому сопровождению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000 0406 0000000000 813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Транспорт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000 0408 0000000000 000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800 000,00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000 0408 0000000000 200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800 000,00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000 0408 0000000000 240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000 0408 0000000000 244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800 000,00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Дорожное хозяйство (дорожные фонды)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000 0409 0000000000 000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9 706 677,67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2 292 921,00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7 413 756,67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000 0409 0000000000 200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6 353 103,67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475 101,00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5 878 002,67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000 0409 0000000000 240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6 353 103,67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475 101,00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5 878 002,67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000 0409 0000000000 244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6 353 103,67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475 101,00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5 878 002,67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Межбюджетные трансферты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000 0409 0000000000 500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3 353 574,00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1 817 820,00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1 535 754,00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межбюджетные трансферты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000 0409 0000000000 540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3 353 574,00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1 817 820,00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1 535 754,00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Другие вопросы в области национальной экономики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000 0412 0000000000 000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90 025,27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90 025,27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000 0412 0000000000 200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90 025,27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90 025,27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000 0412 0000000000 240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90 025,27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90 025,27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000 0412 0000000000 244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90 025,27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90 025,27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ЖИЛИЩНО-КОММУНАЛЬНОЕ ХОЗЯЙСТВО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000 0500 0000000000 000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3 939 403,17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1 601 921,14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2 337 482,03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Жилищное хозяйство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000 0501 0000000000 000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2 081 742,17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774 477,82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1 307 264,35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000 0501 0000000000 200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2 081 742,17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774 477,82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1 307 264,35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000 0501 0000000000 240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2 081 742,17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774 477,82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1 307 264,35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000 0501 0000000000 244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590 639,12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225 892,12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364 747,00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энергетических ресурсов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000 0501 0000000000 247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1 491 103,05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548 585,70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942 517,35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Коммунальное хозяйство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000 0502 0000000000 000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1 565 979,00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535 761,32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1 030 217,68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000 0502 0000000000 200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1 130 000,00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122 102,32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1 007 897,68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000 0502 0000000000 240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1 130 000,00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122 102,32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1 007 897,68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000 0502 0000000000 244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1 130 000,00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122 102,32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1 007 897,68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Межбюджетные трансферты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000 0502 0000000000 500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435 979,00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413 659,00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22 320,00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межбюджетные трансферты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000 0502 0000000000 540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435 979,00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413 659,00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22 320,00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Благоустройство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000 0503 0000000000 000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291 682,00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291 682,00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Межбюджетные трансферты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000 0503 0000000000 500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290 652,00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290 652,00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межбюджетные трансферты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000 0503 0000000000 540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290 652,00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290 652,00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000 0503 0000000000 800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000 0503 0000000000 850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налога на имущество организаций и земельного налога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000 0503 0000000000 851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1 030,00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ОХРАНА ОКРУЖАЮЩЕЙ СРЕДЫ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000 0600 0000000000 000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343 915,00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256 085,00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Другие вопросы в области охраны окружающей среды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000 0605 0000000000 000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343 915,00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256 085,00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000 0605 0000000000 200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343 915,00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256 085,00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000 0605 0000000000 240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343 915,00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256 085,00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000 0605 0000000000 244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343 915,00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256 085,00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ОБРАЗОВАНИЕ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000 0700 0000000000 000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73 043 956,48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39 649 995,16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33 393 961,32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Дошкольное образование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18 212 705,78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7 858 376,38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10 354 329,40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10 374 830,00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4 709 838,47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5 664 991,53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казенных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000 0701 0000000000 110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10 374 830,00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4 709 838,47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5 664 991,53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000 0701 0000000000 111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7 974 156,00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3 544 342,91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4 429 813,09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000 0701 0000000000 119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2 400 674,00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1 165 495,56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1 235 178,44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7 203 675,78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2 904 879,66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4 298 796,12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7 203 675,78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2 904 879,66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4 298 796,12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4 852 102,46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1 827 520,45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3 024 582,01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энергетических ресурсов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000 0701 0000000000 247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2 351 573,32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1 077 359,21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1 274 214,11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634 200,00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243 658,25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390 541,75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Исполнение судебных актов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000 0701 0000000000 830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000 0701 0000000000 831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614 200,00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223 658,25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390 541,75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налога на имущество организаций и земельного налога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000 0701 0000000000 851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612 200,00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223 658,25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388 541,75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000 0701 0000000000 853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#ЗНАЧ!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Общее образование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40 904 607,49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23 950 429,47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16 954 178,02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11 467 449,70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6 399 200,25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5 068 249,45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казенных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000 0702 0000000000 110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11 467 449,70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6 399 200,25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5 068 249,45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000 0702 0000000000 111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8 809 302,00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4 932 420,41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3 876 881,59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000 0702 0000000000 119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2 658 147,70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1 466 779,84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1 191 367,86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3 063 787,53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1 900 686,86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1 163 100,67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3 063 787,53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1 900 686,86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1 163 100,67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2 756 887,53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1 771 184,47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985 703,06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энергетических ресурсов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000 0702 0000000000 247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129 502,39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177 397,61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000 0702 0000000000 600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26 238 468,26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15 612 074,36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10 626 393,90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бюджетным учреждениям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000 0702 0000000000 610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26 238 468,26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15 612 074,36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10 626 393,90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000 0702 0000000000 611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22 643 504,99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13 618 866,80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9 024 638,19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бюджетным учреждениям на иные цели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000 0702 0000000000 612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3 594 963,27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1 993 207,56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1 601 755,71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134 902,00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38 468,00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96 434,00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134 902,00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38 468,00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96 434,00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налога на имущество организаций и земельного налога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000 0702 0000000000 851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119 902,00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31 468,00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88 434,00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000 0702 0000000000 853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Дополнительное образование детей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7 153 635,26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4 178 853,57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2 974 781,69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5 303 688,45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2 990 688,83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2 312 999,62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казенных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000 0703 0000000000 110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5 303 688,45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2 990 688,83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2 312 999,62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000 0703 0000000000 111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4 073 512,00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2 301 071,11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1 772 440,89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000 0703 0000000000 119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1 230 176,45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689 617,72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540 558,73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1 840 422,81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1 183 902,74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656 520,07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1 840 422,81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1 183 902,74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656 520,07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000 0703 0000000000 243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2 020,21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#ЗНАЧ!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1 077 202,77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762 585,03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314 617,74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энергетических ресурсов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000 0703 0000000000 247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761 199,83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421 317,71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339 882,12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9 524,00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4 262,00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5 262,00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9 524,00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4 262,00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5 262,00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налога на имущество организаций и земельного налога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000 0703 0000000000 851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8 524,00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4 262,00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4 262,00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000 0703 0000000000 853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Молодежная политика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000 0707 0000000000 000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299 884,00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243 019,00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56 865,00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000 0707 0000000000 200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190 504,00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146 639,00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43 865,00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000 0707 0000000000 240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190 504,00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146 639,00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43 865,00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000 0707 0000000000 244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190 504,00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146 639,00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43 865,00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Социальное обеспечение и иные выплаты населению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000 0707 0000000000 300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Премии и гранты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000 0707 0000000000 350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13 000,00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000 0707 0000000000 600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79 380,00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79 380,00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бюджетным учреждениям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000 0707 0000000000 610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79 380,00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79 380,00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бюджетным учреждениям на иные цели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000 0707 0000000000 612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79 380,00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79 380,00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Другие вопросы в области образования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6 473 123,95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3 419 316,74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3 053 807,21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5 107 010,00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2 655 621,48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2 451 388,52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казенных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000 0709 0000000000 110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3 862 610,00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1 939 653,24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1 922 956,76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000 0709 0000000000 111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2 967 100,00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1 491 759,58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1 475 340,42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000 0709 0000000000 119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895 510,00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447 893,66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447 616,34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000 0709 0000000000 120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1 244 400,00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715 968,24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528 431,76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000 0709 0000000000 121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957 152,00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552 044,65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405 107,35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000 0709 0000000000 129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287 248,00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163 923,59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123 324,41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1 359 113,95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762 096,26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597 017,69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1 359 113,95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762 096,26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597 017,69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1 307 309,60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741 001,74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566 307,86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энергетических ресурсов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000 0709 0000000000 247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51 804,35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21 094,52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30 709,83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1 599,00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5 401,00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1 599,00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5 401,00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налога на имущество организаций и земельного налога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000 0709 0000000000 851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прочих налогов, сборов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000 0709 0000000000 852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3 801,00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000 0709 0000000000 853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КУЛЬТУРА, КИНЕМАТОГРАФИЯ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000 0800 0000000000 000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6 388 193,00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3 085 228,59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3 302 964,41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Культура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4 095 846,00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2 066 479,75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2 029 366,25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1 331 560,00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585 045,67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746 514,33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казенных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000 0801 0000000000 110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1 331 560,00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585 045,67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746 514,33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000 0801 0000000000 111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1 022 691,00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449 852,78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572 838,22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000 0801 0000000000 119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308 869,00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135 192,89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173 676,11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307 818,00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161 934,08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145 883,92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307 818,00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161 934,08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145 883,92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000 0801 0000000000 243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9 600,00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9 600,00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123 218,00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62 959,00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60 259,00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энергетических ресурсов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000 0801 0000000000 247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175 000,00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89 375,08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85 624,92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Межбюджетные трансферты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000 0801 0000000000 500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2 456 468,00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1 319 500,00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1 136 968,00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межбюджетные трансферты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000 0801 0000000000 540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2 456 468,00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1 319 500,00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1 136 968,00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Другие вопросы в области культуры, кинематографии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2 292 347,00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1 018 748,84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1 273 598,16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2 124 037,00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953 285,26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1 170 751,74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казенных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000 0804 0000000000 110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805 913,00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345 609,67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460 303,33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000 0804 0000000000 111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620 863,00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265 445,22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355 417,78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000 0804 0000000000 119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185 050,00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80 164,45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104 885,55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000 0804 0000000000 120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1 318 124,00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607 675,59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710 448,41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000 0804 0000000000 121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1 015 210,00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468 492,24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546 717,76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000 0804 0000000000 129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302 914,00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139 183,35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163 730,65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167 060,00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65 463,58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101 596,42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167 060,00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65 463,58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101 596,42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167 060,00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65 463,58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101 596,42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1 250,00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1 250,00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1 250,00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1 250,00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000 0804 0000000000 853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1 250,00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1 250,00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СОЦИАЛЬНАЯ ПОЛИТИКА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000 1000 0000000000 000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2 523 014,08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1 282 271,86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1 240 742,22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Пенсионное обеспечение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000 1001 0000000000 000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1 498 085,76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716 452,12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781 633,64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Социальное обеспечение и иные выплаты населению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000 1001 0000000000 300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1 498 085,76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716 452,12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781 633,64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000 1001 0000000000 320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1 498 085,76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716 452,12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781 633,64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000 1001 0000000000 321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1 498 085,76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716 452,12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781 633,64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Социальное обеспечение населения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000 1003 0000000000 000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440 900,00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417 600,00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23 300,00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Социальное обеспечение и иные выплаты населению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000 1003 0000000000 300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420 900,00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408 900,00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12 000,00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000 1003 0000000000 320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396 900,00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396 900,00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гражданам на приобретение жилья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000 1003 0000000000 322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396 900,00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396 900,00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выплаты населению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000 1003 0000000000 360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12 000,00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000 1003 0000000000 600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8 700,00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11 300,00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000 1003 0000000000 630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8 700,00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11 300,00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(гранты в форме субсидий), не подлежащие казначейскому сопровождению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000 1003 0000000000 633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8 700,00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11 300,00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Охрана семьи и детства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000 1004 0000000000 000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429 028,32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72 019,74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357 008,58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Социальное обеспечение и иные выплаты населению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000 1004 0000000000 300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429 028,32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72 019,74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357 008,58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000 1004 0000000000 320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429 028,32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72 019,74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357 008,58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000 1004 0000000000 321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429 028,32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72 019,74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357 008,58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Другие вопросы в области социальной политики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000 1006 0000000000 000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155 000,00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76 200,00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78 800,00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000 1006 0000000000 600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155 000,00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76 200,00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78 800,00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000 1006 0000000000 630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155 000,00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76 200,00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78 800,00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Субсидии (гранты в форме субсидий), не подлежащие казначейскому сопровождению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000 1006 0000000000 633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155 000,00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76 200,00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78 800,00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ФИЗИЧЕСКАЯ КУЛЬТУРА И СПОРТ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000 1100 0000000000 000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776 399,00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361 824,66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414 574,34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Физическая культура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000 1101 0000000000 000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776 399,00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361 824,66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414 574,34</w:t>
            </w:r>
          </w:p>
        </w:tc>
      </w:tr>
      <w:tr w:rsidR="00A10BFF" w:rsidRPr="00A10BFF" w:rsidTr="00DE6B51">
        <w:trPr>
          <w:trHeight w:val="136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000 1101 0000000000 100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493 985,00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224 995,13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268 989,87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Расходы на выплаты персоналу казенных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000 1101 0000000000 110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493 985,00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224 995,13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268 989,87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Фонд оплаты труда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000 1101 0000000000 111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379 404,00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173 093,31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206 310,69</w:t>
            </w:r>
          </w:p>
        </w:tc>
      </w:tr>
      <w:tr w:rsidR="00A10BFF" w:rsidRPr="00A10BFF" w:rsidTr="00DE6B51">
        <w:trPr>
          <w:trHeight w:val="114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000 1101 0000000000 119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114 581,00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51 901,82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62 679,18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000 1101 0000000000 200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226 414,00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106 776,53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119 637,47</w:t>
            </w:r>
          </w:p>
        </w:tc>
      </w:tr>
      <w:tr w:rsidR="00A10BFF" w:rsidRPr="00A10BFF" w:rsidTr="00DE6B51">
        <w:trPr>
          <w:trHeight w:val="91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000 1101 0000000000 240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226 414,00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106 776,53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119 637,47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Прочая закупка товаров, работ и услуг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000 1101 0000000000 244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222 014,00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105 338,53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116 675,47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Закупка энергетических ресурсов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000 1101 0000000000 247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4 400,00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1 438,00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2 962,00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Социальное обеспечение и иные выплаты населению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000 1101 0000000000 300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Премии и гранты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000 1101 0000000000 350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18 000,00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12 000,00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Иные бюджетные ассигнования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000 1101 0000000000 800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12 053,00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13 947,00</w:t>
            </w:r>
          </w:p>
        </w:tc>
      </w:tr>
      <w:tr w:rsidR="00A10BFF" w:rsidRPr="00A10BFF" w:rsidTr="00DE6B51">
        <w:trPr>
          <w:trHeight w:val="690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налогов, сборов и иных платежей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000 1101 0000000000 850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12 053,00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13 947,00</w:t>
            </w:r>
          </w:p>
        </w:tc>
      </w:tr>
      <w:tr w:rsidR="00A10BFF" w:rsidRPr="00A10BFF" w:rsidTr="00DE6B51">
        <w:trPr>
          <w:trHeight w:val="705"/>
        </w:trPr>
        <w:tc>
          <w:tcPr>
            <w:tcW w:w="2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Уплата налога на имущество организаций и земельного налога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000 1101 0000000000 851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26 000,00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12 053,00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13 947,00</w:t>
            </w:r>
          </w:p>
        </w:tc>
      </w:tr>
      <w:tr w:rsidR="00A10BFF" w:rsidRPr="00A10BFF" w:rsidTr="00DE6B51">
        <w:trPr>
          <w:trHeight w:val="259"/>
        </w:trPr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10BFF" w:rsidRPr="00A10BFF" w:rsidTr="00DE6B51">
        <w:trPr>
          <w:trHeight w:val="1095"/>
        </w:trPr>
        <w:tc>
          <w:tcPr>
            <w:tcW w:w="28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Результат исполнения бюджета (дефицит / профицит)</w:t>
            </w:r>
          </w:p>
        </w:tc>
        <w:tc>
          <w:tcPr>
            <w:tcW w:w="71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-9 783 723,49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-3 732 264,12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10BFF" w:rsidRPr="00A10BFF" w:rsidRDefault="00A10BFF" w:rsidP="00A10BF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10BF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-6 051 459,37</w:t>
            </w:r>
          </w:p>
        </w:tc>
      </w:tr>
    </w:tbl>
    <w:p w:rsidR="00A10BFF" w:rsidRPr="0064181E" w:rsidRDefault="00A10BFF">
      <w:pPr>
        <w:rPr>
          <w:rFonts w:ascii="Times New Roman" w:hAnsi="Times New Roman" w:cs="Times New Roman"/>
        </w:rPr>
      </w:pPr>
    </w:p>
    <w:p w:rsidR="00F85F28" w:rsidRDefault="00F85F28">
      <w:pPr>
        <w:rPr>
          <w:rFonts w:ascii="Times New Roman" w:hAnsi="Times New Roman" w:cs="Times New Roman"/>
          <w:sz w:val="16"/>
          <w:szCs w:val="16"/>
        </w:rPr>
      </w:pPr>
    </w:p>
    <w:p w:rsidR="00F85F28" w:rsidRDefault="00F85F28">
      <w:pPr>
        <w:rPr>
          <w:rFonts w:ascii="Times New Roman" w:hAnsi="Times New Roman" w:cs="Times New Roman"/>
          <w:sz w:val="16"/>
          <w:szCs w:val="16"/>
        </w:rPr>
      </w:pPr>
    </w:p>
    <w:p w:rsidR="00F85F28" w:rsidRDefault="00F85F28">
      <w:pPr>
        <w:rPr>
          <w:rFonts w:ascii="Times New Roman" w:hAnsi="Times New Roman" w:cs="Times New Roman"/>
          <w:sz w:val="16"/>
          <w:szCs w:val="16"/>
        </w:rPr>
      </w:pPr>
    </w:p>
    <w:p w:rsidR="00F85F28" w:rsidRDefault="00F85F28">
      <w:pPr>
        <w:rPr>
          <w:rFonts w:ascii="Times New Roman" w:hAnsi="Times New Roman" w:cs="Times New Roman"/>
          <w:sz w:val="16"/>
          <w:szCs w:val="16"/>
        </w:rPr>
      </w:pPr>
    </w:p>
    <w:p w:rsidR="00F85F28" w:rsidRDefault="00F85F28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9711" w:type="dxa"/>
        <w:tblInd w:w="70" w:type="dxa"/>
        <w:tblLook w:val="04A0" w:firstRow="1" w:lastRow="0" w:firstColumn="1" w:lastColumn="0" w:noHBand="0" w:noVBand="1"/>
      </w:tblPr>
      <w:tblGrid>
        <w:gridCol w:w="2684"/>
        <w:gridCol w:w="707"/>
        <w:gridCol w:w="1936"/>
        <w:gridCol w:w="1559"/>
        <w:gridCol w:w="1413"/>
        <w:gridCol w:w="1412"/>
      </w:tblGrid>
      <w:tr w:rsidR="00DE6B51" w:rsidRPr="00DE6B51" w:rsidTr="00C50231">
        <w:trPr>
          <w:trHeight w:val="282"/>
        </w:trPr>
        <w:tc>
          <w:tcPr>
            <w:tcW w:w="53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C5023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                       3. Источники финансирования дефицита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E6B51" w:rsidRPr="00DE6B51" w:rsidTr="00C50231">
        <w:trPr>
          <w:trHeight w:val="282"/>
        </w:trPr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0231" w:rsidRPr="00DE6B51" w:rsidTr="00C50231">
        <w:trPr>
          <w:trHeight w:val="229"/>
        </w:trPr>
        <w:tc>
          <w:tcPr>
            <w:tcW w:w="26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70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19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 источника по бюджетной классификации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0231" w:rsidRPr="00DE6B51" w:rsidTr="00C50231">
        <w:trPr>
          <w:trHeight w:val="880"/>
        </w:trPr>
        <w:tc>
          <w:tcPr>
            <w:tcW w:w="2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бюджеты муниципальных районов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бюджеты муниципальных районов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бюджеты городских поселений</w:t>
            </w:r>
          </w:p>
        </w:tc>
      </w:tr>
      <w:tr w:rsidR="00C50231" w:rsidRPr="00DE6B51" w:rsidTr="00C50231">
        <w:trPr>
          <w:trHeight w:val="229"/>
        </w:trPr>
        <w:tc>
          <w:tcPr>
            <w:tcW w:w="2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  <w:tr w:rsidR="00C50231" w:rsidRPr="00DE6B51" w:rsidTr="00C50231">
        <w:trPr>
          <w:trHeight w:val="765"/>
        </w:trPr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Источники финансирования дефицита бюджетов - всего</w:t>
            </w:r>
          </w:p>
        </w:tc>
        <w:tc>
          <w:tcPr>
            <w:tcW w:w="70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9 783 723,49</w:t>
            </w:r>
          </w:p>
        </w:tc>
        <w:tc>
          <w:tcPr>
            <w:tcW w:w="1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3 732 264,12</w:t>
            </w:r>
          </w:p>
        </w:tc>
        <w:tc>
          <w:tcPr>
            <w:tcW w:w="1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6 051 459,37</w:t>
            </w:r>
          </w:p>
        </w:tc>
      </w:tr>
      <w:tr w:rsidR="00C50231" w:rsidRPr="00DE6B51" w:rsidTr="00C50231">
        <w:trPr>
          <w:trHeight w:val="390"/>
        </w:trPr>
        <w:tc>
          <w:tcPr>
            <w:tcW w:w="2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в том числе: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2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0231" w:rsidRPr="00DE6B51" w:rsidTr="00C50231">
        <w:trPr>
          <w:trHeight w:val="495"/>
        </w:trPr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источники внутреннего финансирования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50231" w:rsidRPr="00DE6B51" w:rsidTr="00C50231">
        <w:trPr>
          <w:trHeight w:val="259"/>
        </w:trPr>
        <w:tc>
          <w:tcPr>
            <w:tcW w:w="2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50231" w:rsidRPr="00DE6B51" w:rsidTr="00C50231">
        <w:trPr>
          <w:trHeight w:val="495"/>
        </w:trPr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источники внешнего финансирования 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50231" w:rsidRPr="00DE6B51" w:rsidTr="00C50231">
        <w:trPr>
          <w:trHeight w:val="300"/>
        </w:trPr>
        <w:tc>
          <w:tcPr>
            <w:tcW w:w="268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6 051 459,37</w:t>
            </w:r>
          </w:p>
        </w:tc>
      </w:tr>
      <w:tr w:rsidR="00C50231" w:rsidRPr="00DE6B51" w:rsidTr="00C50231">
        <w:trPr>
          <w:trHeight w:val="495"/>
        </w:trPr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изменение остатков средств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9 783 723,49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3 732 264,12</w:t>
            </w:r>
          </w:p>
        </w:tc>
        <w:tc>
          <w:tcPr>
            <w:tcW w:w="141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0231" w:rsidRPr="00DE6B51" w:rsidRDefault="00C5023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C50231" w:rsidRPr="00DE6B51" w:rsidTr="00C50231">
        <w:trPr>
          <w:trHeight w:val="915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Изменение остатков средств на счетах по учету средств бюджетов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000 0105000000 0000 000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9 783 723,49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3 732 264,12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6 051 459,37</w:t>
            </w:r>
          </w:p>
        </w:tc>
      </w:tr>
      <w:tr w:rsidR="00C50231" w:rsidRPr="00DE6B51" w:rsidTr="00C50231">
        <w:trPr>
          <w:trHeight w:val="495"/>
        </w:trPr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увеличение остатков средств, всего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-131 550 888,22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-65 516 889,32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-66 033 998,90</w:t>
            </w:r>
          </w:p>
        </w:tc>
      </w:tr>
      <w:tr w:rsidR="00C50231" w:rsidRPr="00DE6B51" w:rsidTr="00C50231">
        <w:trPr>
          <w:trHeight w:val="69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Увеличение остатков средств бюджетов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000 0105000000 0000 500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-131 550 888,22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-65 516 889,32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-66 033 998,90</w:t>
            </w:r>
          </w:p>
        </w:tc>
      </w:tr>
      <w:tr w:rsidR="00C50231" w:rsidRPr="00DE6B51" w:rsidTr="00C50231">
        <w:trPr>
          <w:trHeight w:val="690"/>
        </w:trPr>
        <w:tc>
          <w:tcPr>
            <w:tcW w:w="2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Увеличение прочих остатков средств бюджетов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000 0105020000 0000 500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-131 550 888,22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-65 516 889,32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-66 033 998,90</w:t>
            </w:r>
          </w:p>
        </w:tc>
      </w:tr>
      <w:tr w:rsidR="00C50231" w:rsidRPr="00DE6B51" w:rsidTr="00C50231">
        <w:trPr>
          <w:trHeight w:val="690"/>
        </w:trPr>
        <w:tc>
          <w:tcPr>
            <w:tcW w:w="2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Увеличение прочих остатков денежных средств бюджетов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000 0105020100 0000 510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-131 550 888,22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-65 516 889,32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-66 033 998,90</w:t>
            </w:r>
          </w:p>
        </w:tc>
      </w:tr>
      <w:tr w:rsidR="00C50231" w:rsidRPr="00DE6B51" w:rsidTr="00C50231">
        <w:trPr>
          <w:trHeight w:val="915"/>
        </w:trPr>
        <w:tc>
          <w:tcPr>
            <w:tcW w:w="2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Увеличение прочих остатков денежных средств бюджетов муниципальных районов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000 0105020105 0000 510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-131 550 888,22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-65 516 889,32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-66 033 998,90</w:t>
            </w:r>
          </w:p>
        </w:tc>
      </w:tr>
      <w:tr w:rsidR="00C50231" w:rsidRPr="00DE6B51" w:rsidTr="00C50231">
        <w:trPr>
          <w:trHeight w:val="495"/>
        </w:trPr>
        <w:tc>
          <w:tcPr>
            <w:tcW w:w="26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уменьшение остатков средств, всего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141 334 611,71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69 249 153,44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72 085 458,27</w:t>
            </w:r>
          </w:p>
        </w:tc>
      </w:tr>
      <w:tr w:rsidR="00C50231" w:rsidRPr="00DE6B51" w:rsidTr="00C50231">
        <w:trPr>
          <w:trHeight w:val="690"/>
        </w:trPr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Уменьшение остатков средств бюджетов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000 0105000000 0000 600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141 334 611,71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69 249 153,44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72 085 458,27</w:t>
            </w:r>
          </w:p>
        </w:tc>
      </w:tr>
      <w:tr w:rsidR="00C50231" w:rsidRPr="00DE6B51" w:rsidTr="00C50231">
        <w:trPr>
          <w:trHeight w:val="690"/>
        </w:trPr>
        <w:tc>
          <w:tcPr>
            <w:tcW w:w="2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Уменьшение прочих остатков средств бюджетов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000 0105020000 0000 600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141 334 611,71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69 249 153,44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72 085 458,27</w:t>
            </w:r>
          </w:p>
        </w:tc>
      </w:tr>
      <w:tr w:rsidR="00C50231" w:rsidRPr="00DE6B51" w:rsidTr="00C50231">
        <w:trPr>
          <w:trHeight w:val="690"/>
        </w:trPr>
        <w:tc>
          <w:tcPr>
            <w:tcW w:w="2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Уменьшение прочих остатков денежных средств бюджетов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000 0105020100 0000 610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141 334 611,71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69 249 153,44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72 085 458,27</w:t>
            </w:r>
          </w:p>
        </w:tc>
      </w:tr>
      <w:tr w:rsidR="00C50231" w:rsidRPr="00DE6B51" w:rsidTr="00C50231">
        <w:trPr>
          <w:trHeight w:val="930"/>
        </w:trPr>
        <w:tc>
          <w:tcPr>
            <w:tcW w:w="26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</w:t>
            </w: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br/>
              <w:t>Уменьшение прочих остатков денежных средств бюджетов муниципальных районов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000 0105020105 0000 610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141 334 611,71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69 249 153,44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6B51" w:rsidRPr="00DE6B51" w:rsidRDefault="00DE6B51" w:rsidP="00DE6B5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E6B5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72 085 458,27</w:t>
            </w:r>
          </w:p>
        </w:tc>
      </w:tr>
    </w:tbl>
    <w:p w:rsidR="00F85F28" w:rsidRDefault="00F85F28">
      <w:pPr>
        <w:rPr>
          <w:rFonts w:ascii="Times New Roman" w:hAnsi="Times New Roman" w:cs="Times New Roman"/>
          <w:sz w:val="16"/>
          <w:szCs w:val="16"/>
        </w:rPr>
      </w:pPr>
    </w:p>
    <w:p w:rsidR="00F85F28" w:rsidRDefault="00F85F28">
      <w:pPr>
        <w:rPr>
          <w:rFonts w:ascii="Times New Roman" w:hAnsi="Times New Roman" w:cs="Times New Roman"/>
          <w:sz w:val="16"/>
          <w:szCs w:val="16"/>
        </w:rPr>
      </w:pPr>
    </w:p>
    <w:p w:rsidR="00F85F28" w:rsidRDefault="00F85F28">
      <w:pPr>
        <w:rPr>
          <w:rFonts w:ascii="Times New Roman" w:hAnsi="Times New Roman" w:cs="Times New Roman"/>
          <w:sz w:val="16"/>
          <w:szCs w:val="16"/>
        </w:rPr>
      </w:pPr>
    </w:p>
    <w:p w:rsidR="00F85F28" w:rsidRDefault="00F85F28">
      <w:pPr>
        <w:rPr>
          <w:rFonts w:ascii="Times New Roman" w:hAnsi="Times New Roman" w:cs="Times New Roman"/>
          <w:sz w:val="16"/>
          <w:szCs w:val="16"/>
        </w:rPr>
      </w:pPr>
    </w:p>
    <w:p w:rsidR="005E0DEB" w:rsidRPr="00C464BA" w:rsidRDefault="005E0DEB" w:rsidP="005E0DEB">
      <w:pPr>
        <w:spacing w:after="0" w:line="240" w:lineRule="auto"/>
        <w:ind w:left="5954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C464BA"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№2 </w:t>
      </w:r>
    </w:p>
    <w:p w:rsidR="005E0DEB" w:rsidRPr="00C464BA" w:rsidRDefault="005E0DEB" w:rsidP="005E0DEB">
      <w:pPr>
        <w:spacing w:after="0" w:line="240" w:lineRule="auto"/>
        <w:ind w:left="5954"/>
        <w:jc w:val="right"/>
        <w:rPr>
          <w:sz w:val="20"/>
          <w:szCs w:val="20"/>
        </w:rPr>
      </w:pPr>
      <w:r w:rsidRPr="00C464BA">
        <w:rPr>
          <w:rFonts w:ascii="Times New Roman" w:hAnsi="Times New Roman" w:cs="Times New Roman"/>
          <w:color w:val="000000"/>
          <w:sz w:val="20"/>
          <w:szCs w:val="20"/>
        </w:rPr>
        <w:t>к постановлению                                 Администрации Пестяковского муниципального района</w:t>
      </w:r>
    </w:p>
    <w:p w:rsidR="005E0DEB" w:rsidRPr="0064181E" w:rsidRDefault="005E0DEB" w:rsidP="005E0DEB">
      <w:pPr>
        <w:spacing w:after="0" w:line="240" w:lineRule="auto"/>
        <w:ind w:left="5954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64181E">
        <w:rPr>
          <w:rFonts w:ascii="Times New Roman" w:hAnsi="Times New Roman" w:cs="Times New Roman"/>
          <w:color w:val="000000"/>
          <w:sz w:val="18"/>
          <w:szCs w:val="18"/>
        </w:rPr>
        <w:t>от "</w:t>
      </w:r>
      <w:r w:rsidR="00FB66FB" w:rsidRPr="0064181E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7B0410">
        <w:rPr>
          <w:rFonts w:ascii="Times New Roman" w:hAnsi="Times New Roman" w:cs="Times New Roman"/>
          <w:color w:val="000000"/>
          <w:sz w:val="18"/>
          <w:szCs w:val="18"/>
        </w:rPr>
        <w:t>22</w:t>
      </w:r>
      <w:r w:rsidRPr="0064181E">
        <w:rPr>
          <w:rFonts w:ascii="Times New Roman" w:hAnsi="Times New Roman" w:cs="Times New Roman"/>
          <w:color w:val="000000"/>
          <w:sz w:val="18"/>
          <w:szCs w:val="18"/>
        </w:rPr>
        <w:t xml:space="preserve">" </w:t>
      </w:r>
      <w:r w:rsidR="00C50231">
        <w:rPr>
          <w:rFonts w:ascii="Times New Roman" w:hAnsi="Times New Roman" w:cs="Times New Roman"/>
          <w:color w:val="000000"/>
          <w:sz w:val="18"/>
          <w:szCs w:val="18"/>
        </w:rPr>
        <w:t>июля</w:t>
      </w:r>
      <w:r w:rsidRPr="0064181E">
        <w:rPr>
          <w:rFonts w:ascii="Times New Roman" w:hAnsi="Times New Roman" w:cs="Times New Roman"/>
          <w:color w:val="000000"/>
          <w:sz w:val="18"/>
          <w:szCs w:val="18"/>
        </w:rPr>
        <w:t xml:space="preserve"> 202</w:t>
      </w:r>
      <w:r w:rsidR="00070502">
        <w:rPr>
          <w:rFonts w:ascii="Times New Roman" w:hAnsi="Times New Roman" w:cs="Times New Roman"/>
          <w:color w:val="000000"/>
          <w:sz w:val="18"/>
          <w:szCs w:val="18"/>
        </w:rPr>
        <w:t>2</w:t>
      </w:r>
      <w:r w:rsidRPr="0064181E">
        <w:rPr>
          <w:rFonts w:ascii="Times New Roman" w:hAnsi="Times New Roman" w:cs="Times New Roman"/>
          <w:color w:val="000000"/>
          <w:sz w:val="18"/>
          <w:szCs w:val="18"/>
        </w:rPr>
        <w:t>г. №</w:t>
      </w:r>
      <w:r w:rsidR="007B0410">
        <w:rPr>
          <w:rFonts w:ascii="Times New Roman" w:hAnsi="Times New Roman" w:cs="Times New Roman"/>
          <w:color w:val="000000"/>
          <w:sz w:val="18"/>
          <w:szCs w:val="18"/>
        </w:rPr>
        <w:t>370</w:t>
      </w:r>
    </w:p>
    <w:p w:rsidR="00C464BA" w:rsidRPr="00C464BA" w:rsidRDefault="00C464BA" w:rsidP="005E0DEB">
      <w:pPr>
        <w:spacing w:after="0" w:line="240" w:lineRule="auto"/>
        <w:ind w:left="5954"/>
        <w:jc w:val="righ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9498" w:type="dxa"/>
        <w:tblInd w:w="148" w:type="dxa"/>
        <w:tblLayout w:type="fixed"/>
        <w:tblLook w:val="04A0" w:firstRow="1" w:lastRow="0" w:firstColumn="1" w:lastColumn="0" w:noHBand="0" w:noVBand="1"/>
      </w:tblPr>
      <w:tblGrid>
        <w:gridCol w:w="4536"/>
        <w:gridCol w:w="1163"/>
        <w:gridCol w:w="1754"/>
        <w:gridCol w:w="2045"/>
      </w:tblGrid>
      <w:tr w:rsidR="005E0DEB" w:rsidRPr="00C464BA" w:rsidTr="002D2A18">
        <w:trPr>
          <w:trHeight w:val="939"/>
        </w:trPr>
        <w:tc>
          <w:tcPr>
            <w:tcW w:w="94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50231" w:rsidRDefault="005E0DEB" w:rsidP="00C50231">
            <w:pPr>
              <w:rPr>
                <w:rFonts w:ascii="Times New Roman" w:hAnsi="Times New Roman" w:cs="Times New Roman"/>
                <w:color w:val="000000"/>
              </w:rPr>
            </w:pPr>
            <w:r w:rsidRPr="00C464BA">
              <w:rPr>
                <w:rFonts w:ascii="Times New Roman" w:hAnsi="Times New Roman" w:cs="Times New Roman"/>
                <w:color w:val="000000"/>
              </w:rPr>
              <w:t xml:space="preserve">    Сведения о численности муниципальных служащих органов местного самоуправления, работников муниципальных учреждений и  фактических расходах на их  содержание за </w:t>
            </w:r>
          </w:p>
          <w:p w:rsidR="005E0DEB" w:rsidRPr="00C464BA" w:rsidRDefault="00C50231" w:rsidP="00C5023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   </w:t>
            </w:r>
            <w:r w:rsidR="005E0DEB" w:rsidRPr="00C464BA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1 полугодие</w:t>
            </w:r>
            <w:r w:rsidR="005E0DEB" w:rsidRPr="00C464BA">
              <w:rPr>
                <w:rFonts w:ascii="Times New Roman" w:hAnsi="Times New Roman" w:cs="Times New Roman"/>
                <w:color w:val="000000"/>
              </w:rPr>
              <w:t xml:space="preserve"> 202</w:t>
            </w:r>
            <w:r w:rsidR="00070502">
              <w:rPr>
                <w:rFonts w:ascii="Times New Roman" w:hAnsi="Times New Roman" w:cs="Times New Roman"/>
                <w:color w:val="000000"/>
              </w:rPr>
              <w:t>2</w:t>
            </w:r>
            <w:r w:rsidR="005E0DEB" w:rsidRPr="00C464BA">
              <w:rPr>
                <w:rFonts w:ascii="Times New Roman" w:hAnsi="Times New Roman" w:cs="Times New Roman"/>
                <w:color w:val="000000"/>
              </w:rPr>
              <w:t xml:space="preserve"> года</w:t>
            </w:r>
          </w:p>
        </w:tc>
      </w:tr>
      <w:tr w:rsidR="005E0DEB" w:rsidRPr="00C464BA" w:rsidTr="002D2A18">
        <w:trPr>
          <w:trHeight w:val="270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DEB" w:rsidRPr="00C464BA" w:rsidRDefault="005E0DEB" w:rsidP="005E0DEB">
            <w:pPr>
              <w:rPr>
                <w:rFonts w:ascii="Times New Roman" w:hAnsi="Times New Roman" w:cs="Times New Roman"/>
                <w:color w:val="000000"/>
              </w:rPr>
            </w:pPr>
            <w:r w:rsidRPr="00C464BA">
              <w:rPr>
                <w:rFonts w:ascii="Times New Roman" w:hAnsi="Times New Roman" w:cs="Times New Roman"/>
                <w:color w:val="000000"/>
              </w:rPr>
              <w:t xml:space="preserve">Наименование </w:t>
            </w:r>
          </w:p>
        </w:tc>
        <w:tc>
          <w:tcPr>
            <w:tcW w:w="29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DEB" w:rsidRPr="00C464BA" w:rsidRDefault="005E0DEB" w:rsidP="005E0DEB">
            <w:pPr>
              <w:rPr>
                <w:rFonts w:ascii="Times New Roman" w:hAnsi="Times New Roman" w:cs="Times New Roman"/>
                <w:color w:val="000000"/>
              </w:rPr>
            </w:pPr>
            <w:r w:rsidRPr="00C464BA">
              <w:rPr>
                <w:rFonts w:ascii="Times New Roman" w:hAnsi="Times New Roman" w:cs="Times New Roman"/>
                <w:color w:val="000000"/>
              </w:rPr>
              <w:t xml:space="preserve">        численность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0DEB" w:rsidRPr="00C464BA" w:rsidRDefault="005E0DEB" w:rsidP="005E0DEB">
            <w:pPr>
              <w:rPr>
                <w:rFonts w:ascii="Times New Roman" w:hAnsi="Times New Roman" w:cs="Times New Roman"/>
                <w:color w:val="000000"/>
              </w:rPr>
            </w:pPr>
            <w:r w:rsidRPr="00C464BA">
              <w:rPr>
                <w:rFonts w:ascii="Times New Roman" w:hAnsi="Times New Roman" w:cs="Times New Roman"/>
                <w:color w:val="000000"/>
              </w:rPr>
              <w:t>Фактические затраты на содержание (руб)</w:t>
            </w:r>
          </w:p>
        </w:tc>
      </w:tr>
      <w:tr w:rsidR="005E0DEB" w:rsidRPr="00C464BA" w:rsidTr="002D2A18">
        <w:trPr>
          <w:trHeight w:val="1038"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DEB" w:rsidRPr="00C464BA" w:rsidRDefault="005E0DEB" w:rsidP="005E0DE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DEB" w:rsidRPr="00C464BA" w:rsidRDefault="005E0DEB" w:rsidP="005E0D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64BA">
              <w:rPr>
                <w:rFonts w:ascii="Times New Roman" w:hAnsi="Times New Roman" w:cs="Times New Roman"/>
                <w:color w:val="000000"/>
              </w:rPr>
              <w:t>муниципальных служащих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DEB" w:rsidRPr="00C464BA" w:rsidRDefault="005E0DEB" w:rsidP="005E0D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464BA">
              <w:rPr>
                <w:rFonts w:ascii="Times New Roman" w:hAnsi="Times New Roman" w:cs="Times New Roman"/>
                <w:color w:val="000000"/>
              </w:rPr>
              <w:t>иных работников</w:t>
            </w:r>
          </w:p>
        </w:tc>
        <w:tc>
          <w:tcPr>
            <w:tcW w:w="2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DEB" w:rsidRPr="00C464BA" w:rsidRDefault="005E0DEB" w:rsidP="005E0DEB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D2A18" w:rsidRPr="00C464BA" w:rsidTr="002D2A18">
        <w:trPr>
          <w:trHeight w:val="67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Органы местного самоуправления Пестяковского муниципального района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в том числе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A18" w:rsidRPr="00873474" w:rsidRDefault="004820B5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A18" w:rsidRPr="00873474" w:rsidRDefault="004820B5" w:rsidP="004820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AC34F8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12 556 067,71</w:t>
            </w:r>
          </w:p>
        </w:tc>
      </w:tr>
      <w:tr w:rsidR="002D2A18" w:rsidRPr="00C464BA" w:rsidTr="002D2A18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района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4820B5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4820B5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765202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8 564 207,34</w:t>
            </w:r>
          </w:p>
        </w:tc>
      </w:tr>
      <w:tr w:rsidR="002F64E9" w:rsidRPr="00C464BA" w:rsidTr="002D2A18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F64E9" w:rsidRPr="00873474" w:rsidRDefault="002F64E9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Контрольно-счетная комиссия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4E9" w:rsidRDefault="004820B5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4E9" w:rsidRDefault="004820B5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64E9" w:rsidRDefault="00765202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293 953,53</w:t>
            </w:r>
          </w:p>
        </w:tc>
      </w:tr>
      <w:tr w:rsidR="002D2A18" w:rsidRPr="00C464BA" w:rsidTr="002D2A18">
        <w:trPr>
          <w:trHeight w:val="399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Финансовый отдел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F86556" w:rsidRDefault="00F86556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F86556" w:rsidRDefault="00F86556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765202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2 298 105,51</w:t>
            </w:r>
          </w:p>
        </w:tc>
      </w:tr>
      <w:tr w:rsidR="002D2A18" w:rsidRPr="00C464BA" w:rsidTr="002D2A18">
        <w:trPr>
          <w:trHeight w:val="43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Отдела образования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87347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87347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765202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785 166,24</w:t>
            </w:r>
          </w:p>
        </w:tc>
      </w:tr>
      <w:tr w:rsidR="002D2A18" w:rsidRPr="00C464BA" w:rsidTr="002D2A18">
        <w:trPr>
          <w:trHeight w:val="40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Отдела культуры, молодежной политики, спорта и туризма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87347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87347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765202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614 635,09</w:t>
            </w:r>
          </w:p>
        </w:tc>
      </w:tr>
      <w:tr w:rsidR="002D2A18" w:rsidRPr="00C464BA" w:rsidTr="002D2A18">
        <w:trPr>
          <w:trHeight w:val="6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казенное учреждение «Управление административными зданиями и транспортом Администрации Пестяковского муниципального района"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765202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3 249 795,00</w:t>
            </w:r>
          </w:p>
        </w:tc>
      </w:tr>
      <w:tr w:rsidR="002D2A18" w:rsidRPr="00C464BA" w:rsidTr="002D2A18">
        <w:trPr>
          <w:trHeight w:val="6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Муниципальное бюджетное учреждение "Пестяковский многофункциональный  центр предоставления государственных и муниципальных услуг "Мои документы"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765202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2 839 671,50</w:t>
            </w:r>
          </w:p>
        </w:tc>
      </w:tr>
      <w:tr w:rsidR="002D2A18" w:rsidRPr="00C464BA" w:rsidTr="002D2A18">
        <w:trPr>
          <w:trHeight w:val="413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Образование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; в т.ч 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C91F90" w:rsidP="00B113B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38 610 809,92</w:t>
            </w:r>
          </w:p>
        </w:tc>
      </w:tr>
      <w:tr w:rsidR="002D2A18" w:rsidRPr="00C464BA" w:rsidTr="002D2A18">
        <w:trPr>
          <w:trHeight w:val="372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Организации дошкольного образование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C91F90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7 858 376,38</w:t>
            </w:r>
          </w:p>
        </w:tc>
      </w:tr>
      <w:tr w:rsidR="002D2A18" w:rsidRPr="00C464BA" w:rsidTr="002D2A18">
        <w:trPr>
          <w:trHeight w:val="426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Организации общего образования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C91F90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23 950 429,47</w:t>
            </w:r>
          </w:p>
        </w:tc>
      </w:tr>
      <w:tr w:rsidR="002D2A18" w:rsidRPr="00C464BA" w:rsidTr="002D2A18">
        <w:trPr>
          <w:trHeight w:val="34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Организации дополнительного образования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C91F90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4 178 853,57</w:t>
            </w:r>
          </w:p>
        </w:tc>
      </w:tr>
      <w:tr w:rsidR="002D2A18" w:rsidRPr="00C464BA" w:rsidTr="002D2A18">
        <w:trPr>
          <w:trHeight w:val="484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(методкабинет, Централизованная бухгалтерия)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C91F90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2 623 150,50</w:t>
            </w:r>
          </w:p>
        </w:tc>
      </w:tr>
      <w:tr w:rsidR="002D2A18" w:rsidRPr="00C464BA" w:rsidTr="002D2A18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в т.ч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C91F90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1 409 130,01</w:t>
            </w:r>
          </w:p>
        </w:tc>
      </w:tr>
      <w:tr w:rsidR="002D2A18" w:rsidRPr="00C464BA" w:rsidTr="002D2A18">
        <w:trPr>
          <w:trHeight w:val="43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музей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C91F90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735 979,75</w:t>
            </w:r>
          </w:p>
        </w:tc>
      </w:tr>
      <w:tr w:rsidR="002D2A18" w:rsidRPr="00C464BA" w:rsidTr="002D2A18">
        <w:trPr>
          <w:trHeight w:val="257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Прочие (Централизованная бухгалтерия)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C91F90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404 113,75</w:t>
            </w:r>
          </w:p>
        </w:tc>
      </w:tr>
      <w:tr w:rsidR="002D2A18" w:rsidRPr="00C464BA" w:rsidTr="002D2A18">
        <w:trPr>
          <w:trHeight w:val="31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Муниципальное учреждение "Культурно-досуговый центр"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A18" w:rsidRPr="00873474" w:rsidRDefault="002D2A18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0876" w:rsidRPr="00C464BA" w:rsidRDefault="00C91F90" w:rsidP="00CA08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269 036,51</w:t>
            </w:r>
          </w:p>
        </w:tc>
      </w:tr>
      <w:tr w:rsidR="002D2A18" w:rsidRPr="00C464BA" w:rsidTr="002D2A18">
        <w:trPr>
          <w:trHeight w:val="351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A18" w:rsidRPr="00873474" w:rsidRDefault="002D2A18" w:rsidP="002D2A1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8734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D2A18" w:rsidRPr="00873474" w:rsidRDefault="004820B5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A18" w:rsidRPr="00873474" w:rsidRDefault="004820B5" w:rsidP="002D2A1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D2A18" w:rsidRPr="00C464BA" w:rsidRDefault="00AC34F8" w:rsidP="002D2A18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58 934 510,65</w:t>
            </w:r>
          </w:p>
        </w:tc>
      </w:tr>
    </w:tbl>
    <w:p w:rsidR="005E0DEB" w:rsidRDefault="00CA0876" w:rsidP="00CA0876">
      <w:pPr>
        <w:tabs>
          <w:tab w:val="left" w:pos="81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5E0DEB" w:rsidSect="00C2671E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264C" w:rsidRDefault="00C6264C" w:rsidP="005677F4">
      <w:pPr>
        <w:spacing w:after="0" w:line="240" w:lineRule="auto"/>
      </w:pPr>
      <w:r>
        <w:separator/>
      </w:r>
    </w:p>
  </w:endnote>
  <w:endnote w:type="continuationSeparator" w:id="0">
    <w:p w:rsidR="00C6264C" w:rsidRDefault="00C6264C" w:rsidP="00567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264C" w:rsidRDefault="00C6264C" w:rsidP="005677F4">
      <w:pPr>
        <w:spacing w:after="0" w:line="240" w:lineRule="auto"/>
      </w:pPr>
      <w:r>
        <w:separator/>
      </w:r>
    </w:p>
  </w:footnote>
  <w:footnote w:type="continuationSeparator" w:id="0">
    <w:p w:rsidR="00C6264C" w:rsidRDefault="00C6264C" w:rsidP="005677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82"/>
    <w:rsid w:val="00030EAD"/>
    <w:rsid w:val="00037579"/>
    <w:rsid w:val="000458B1"/>
    <w:rsid w:val="00070502"/>
    <w:rsid w:val="0009000E"/>
    <w:rsid w:val="000A4D38"/>
    <w:rsid w:val="000A59C9"/>
    <w:rsid w:val="000D48F7"/>
    <w:rsid w:val="000F62EF"/>
    <w:rsid w:val="00137270"/>
    <w:rsid w:val="0014590A"/>
    <w:rsid w:val="001548AF"/>
    <w:rsid w:val="001A1A91"/>
    <w:rsid w:val="001D67D9"/>
    <w:rsid w:val="001E5637"/>
    <w:rsid w:val="001F1282"/>
    <w:rsid w:val="0020206E"/>
    <w:rsid w:val="00204308"/>
    <w:rsid w:val="002233C1"/>
    <w:rsid w:val="002239F4"/>
    <w:rsid w:val="00245E60"/>
    <w:rsid w:val="0025702E"/>
    <w:rsid w:val="002816B4"/>
    <w:rsid w:val="00286075"/>
    <w:rsid w:val="0029443E"/>
    <w:rsid w:val="0029453D"/>
    <w:rsid w:val="00297937"/>
    <w:rsid w:val="002D2A18"/>
    <w:rsid w:val="002E3064"/>
    <w:rsid w:val="002F64E9"/>
    <w:rsid w:val="00330D72"/>
    <w:rsid w:val="0033487F"/>
    <w:rsid w:val="00396C4A"/>
    <w:rsid w:val="003C5560"/>
    <w:rsid w:val="003E153A"/>
    <w:rsid w:val="004277BD"/>
    <w:rsid w:val="004820B5"/>
    <w:rsid w:val="004A2A79"/>
    <w:rsid w:val="004C771F"/>
    <w:rsid w:val="00505DD9"/>
    <w:rsid w:val="005063D0"/>
    <w:rsid w:val="0056004A"/>
    <w:rsid w:val="005677F4"/>
    <w:rsid w:val="005961D2"/>
    <w:rsid w:val="005A3580"/>
    <w:rsid w:val="005A4704"/>
    <w:rsid w:val="005B49A0"/>
    <w:rsid w:val="005C11DC"/>
    <w:rsid w:val="005E0DEB"/>
    <w:rsid w:val="005F09E3"/>
    <w:rsid w:val="00636E4B"/>
    <w:rsid w:val="0064181E"/>
    <w:rsid w:val="0064616A"/>
    <w:rsid w:val="00654360"/>
    <w:rsid w:val="00656C2B"/>
    <w:rsid w:val="006A5FDC"/>
    <w:rsid w:val="006B7C26"/>
    <w:rsid w:val="006E4171"/>
    <w:rsid w:val="006F4054"/>
    <w:rsid w:val="0073658E"/>
    <w:rsid w:val="00765202"/>
    <w:rsid w:val="007B0410"/>
    <w:rsid w:val="00812A5F"/>
    <w:rsid w:val="00814EF8"/>
    <w:rsid w:val="008156E9"/>
    <w:rsid w:val="00823C54"/>
    <w:rsid w:val="008855DD"/>
    <w:rsid w:val="008A0BED"/>
    <w:rsid w:val="008A34F5"/>
    <w:rsid w:val="008D5876"/>
    <w:rsid w:val="00900EF5"/>
    <w:rsid w:val="0095262A"/>
    <w:rsid w:val="009704FE"/>
    <w:rsid w:val="00981853"/>
    <w:rsid w:val="00995A9F"/>
    <w:rsid w:val="009C1A00"/>
    <w:rsid w:val="00A10BFF"/>
    <w:rsid w:val="00A8013D"/>
    <w:rsid w:val="00AC34F8"/>
    <w:rsid w:val="00AE55FB"/>
    <w:rsid w:val="00AE7578"/>
    <w:rsid w:val="00AF4BEE"/>
    <w:rsid w:val="00B113B9"/>
    <w:rsid w:val="00B73377"/>
    <w:rsid w:val="00BA7AE1"/>
    <w:rsid w:val="00BC0113"/>
    <w:rsid w:val="00BF073B"/>
    <w:rsid w:val="00C2671E"/>
    <w:rsid w:val="00C464BA"/>
    <w:rsid w:val="00C50231"/>
    <w:rsid w:val="00C613F4"/>
    <w:rsid w:val="00C6264C"/>
    <w:rsid w:val="00C6301F"/>
    <w:rsid w:val="00C91F90"/>
    <w:rsid w:val="00CA0876"/>
    <w:rsid w:val="00CD6B30"/>
    <w:rsid w:val="00CF0E60"/>
    <w:rsid w:val="00CF4C54"/>
    <w:rsid w:val="00D3101D"/>
    <w:rsid w:val="00D400DE"/>
    <w:rsid w:val="00DA3435"/>
    <w:rsid w:val="00DE6B51"/>
    <w:rsid w:val="00E139A3"/>
    <w:rsid w:val="00E24454"/>
    <w:rsid w:val="00E614BD"/>
    <w:rsid w:val="00E75F40"/>
    <w:rsid w:val="00EE74B3"/>
    <w:rsid w:val="00F00BF5"/>
    <w:rsid w:val="00F4030E"/>
    <w:rsid w:val="00F707BE"/>
    <w:rsid w:val="00F85F28"/>
    <w:rsid w:val="00F86556"/>
    <w:rsid w:val="00F94895"/>
    <w:rsid w:val="00FB66FB"/>
    <w:rsid w:val="00FC018A"/>
    <w:rsid w:val="00FE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B6B8C17-0E3F-48F4-A1BE-E9A45214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7F4"/>
  </w:style>
  <w:style w:type="paragraph" w:styleId="a5">
    <w:name w:val="footer"/>
    <w:basedOn w:val="a"/>
    <w:link w:val="a6"/>
    <w:uiPriority w:val="99"/>
    <w:unhideWhenUsed/>
    <w:rsid w:val="00567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7F4"/>
  </w:style>
  <w:style w:type="paragraph" w:styleId="a7">
    <w:name w:val="Balloon Text"/>
    <w:basedOn w:val="a"/>
    <w:link w:val="a8"/>
    <w:uiPriority w:val="99"/>
    <w:semiHidden/>
    <w:unhideWhenUsed/>
    <w:rsid w:val="00202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020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311B0-0BAC-42A3-945A-FCC8D2049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34</Pages>
  <Words>10284</Words>
  <Characters>58624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Finotdel</dc:creator>
  <cp:keywords/>
  <dc:description/>
  <cp:lastModifiedBy>ADD</cp:lastModifiedBy>
  <cp:revision>14</cp:revision>
  <cp:lastPrinted>2022-07-21T13:53:00Z</cp:lastPrinted>
  <dcterms:created xsi:type="dcterms:W3CDTF">2022-07-20T06:53:00Z</dcterms:created>
  <dcterms:modified xsi:type="dcterms:W3CDTF">2022-07-29T11:48:00Z</dcterms:modified>
</cp:coreProperties>
</file>