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00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960"/>
      </w:tblGrid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E12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FD20A1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Приложение10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2021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D56E98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103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 на 2021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C03551" w:rsidTr="00FD20A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Вид долгового обязательства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2021</w:t>
            </w:r>
            <w:r w:rsidR="00FD20A1" w:rsidRPr="00C0355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2022</w:t>
            </w:r>
            <w:r w:rsidR="00FD20A1" w:rsidRPr="00C0355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2023</w:t>
            </w:r>
            <w:r w:rsidR="00FD20A1" w:rsidRPr="00C0355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FF0000"/>
                <w:sz w:val="24"/>
                <w:szCs w:val="24"/>
              </w:rPr>
            </w:pPr>
            <w:r w:rsidRPr="00C0355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D20A1" w:rsidRPr="00C03551" w:rsidTr="00FD20A1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024D3" w:rsidRDefault="000024D3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>
      <w:bookmarkStart w:id="1" w:name="_GoBack"/>
      <w:bookmarkEnd w:id="1"/>
    </w:p>
    <w:sectPr w:rsidR="002723F4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8D" w:rsidRDefault="0024228D" w:rsidP="001F3B6C">
      <w:r>
        <w:separator/>
      </w:r>
    </w:p>
  </w:endnote>
  <w:endnote w:type="continuationSeparator" w:id="0">
    <w:p w:rsidR="0024228D" w:rsidRDefault="0024228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8D" w:rsidRDefault="0024228D" w:rsidP="001F3B6C">
      <w:r>
        <w:separator/>
      </w:r>
    </w:p>
  </w:footnote>
  <w:footnote w:type="continuationSeparator" w:id="0">
    <w:p w:rsidR="0024228D" w:rsidRDefault="0024228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4228D"/>
    <w:rsid w:val="00257B25"/>
    <w:rsid w:val="00257E3A"/>
    <w:rsid w:val="002723F4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33BA-93CA-4385-B201-88C75AE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2021-02-20T08:28:00Z</dcterms:modified>
</cp:coreProperties>
</file>